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FB" w:rsidRPr="00FC785F" w:rsidRDefault="00FC785F" w:rsidP="008316FB">
      <w:pPr>
        <w:pStyle w:val="a4"/>
        <w:shd w:val="clear" w:color="auto" w:fill="FFFFFF"/>
        <w:spacing w:before="0" w:beforeAutospacing="0" w:after="0" w:afterAutospacing="0" w:line="294" w:lineRule="atLeast"/>
        <w:rPr>
          <w:rFonts w:asciiTheme="majorHAnsi" w:hAnsiTheme="majorHAnsi" w:cs="Arial"/>
          <w:color w:val="000000"/>
          <w:sz w:val="28"/>
          <w:szCs w:val="28"/>
        </w:rPr>
      </w:pPr>
      <w:r>
        <w:rPr>
          <w:rFonts w:ascii="Tahoma" w:hAnsi="Tahoma" w:cs="Tahoma"/>
          <w:color w:val="000000"/>
          <w:sz w:val="28"/>
          <w:szCs w:val="28"/>
        </w:rPr>
        <w:t xml:space="preserve">       </w:t>
      </w:r>
      <w:r w:rsidR="008316FB" w:rsidRPr="00FC785F">
        <w:rPr>
          <w:rFonts w:asciiTheme="majorHAnsi" w:hAnsiTheme="majorHAnsi" w:cs="Tahoma"/>
          <w:color w:val="000000"/>
          <w:sz w:val="28"/>
          <w:szCs w:val="28"/>
        </w:rPr>
        <w:t>Художественная литература служит могучим, действенным средством умственного, нравственного и эстетического воспитания ребенка, а также играет важную роль в процессе общего развития ребенка (речь, мышление, познание, развитие личности).</w:t>
      </w:r>
    </w:p>
    <w:p w:rsidR="008316FB" w:rsidRPr="00FC785F" w:rsidRDefault="008316FB" w:rsidP="008316FB">
      <w:pPr>
        <w:pStyle w:val="a4"/>
        <w:shd w:val="clear" w:color="auto" w:fill="FFFFFF"/>
        <w:spacing w:before="0" w:beforeAutospacing="0" w:after="0" w:afterAutospacing="0" w:line="294" w:lineRule="atLeast"/>
        <w:rPr>
          <w:rFonts w:asciiTheme="majorHAnsi" w:hAnsiTheme="majorHAnsi" w:cs="Arial"/>
          <w:color w:val="000000"/>
          <w:sz w:val="28"/>
          <w:szCs w:val="28"/>
        </w:rPr>
      </w:pPr>
      <w:r w:rsidRPr="00FC785F">
        <w:rPr>
          <w:rFonts w:asciiTheme="majorHAnsi" w:hAnsiTheme="majorHAnsi" w:cs="Tahoma"/>
          <w:color w:val="000000"/>
          <w:sz w:val="28"/>
          <w:szCs w:val="28"/>
        </w:rPr>
        <w:t>В наше время родители в силу своей занятости, часто процесс развития речи своего ребенка пускают на самотек или уповают на дошкольное учреждение, мол, там научат. Дома же ребенок больше времени проводит у телевизора или с современными гаджетами, чем с книжкой в руках или на природе. В связи с этим можно считать особо актуальной проблему приобщения детей и их родителей к художественной литературе в условиях ДОУ.</w:t>
      </w:r>
    </w:p>
    <w:p w:rsidR="008316FB" w:rsidRPr="00FC785F" w:rsidRDefault="008316FB" w:rsidP="008316FB">
      <w:pPr>
        <w:pStyle w:val="a4"/>
        <w:shd w:val="clear" w:color="auto" w:fill="FFFFFF"/>
        <w:spacing w:before="0" w:beforeAutospacing="0" w:after="0" w:afterAutospacing="0" w:line="294" w:lineRule="atLeast"/>
        <w:rPr>
          <w:rFonts w:asciiTheme="majorHAnsi" w:hAnsiTheme="majorHAnsi" w:cs="Arial"/>
          <w:color w:val="000000"/>
          <w:sz w:val="28"/>
          <w:szCs w:val="28"/>
        </w:rPr>
      </w:pPr>
      <w:r w:rsidRPr="00FC785F">
        <w:rPr>
          <w:rFonts w:asciiTheme="majorHAnsi" w:hAnsiTheme="majorHAnsi" w:cs="Tahoma"/>
          <w:color w:val="000000"/>
          <w:sz w:val="28"/>
          <w:szCs w:val="28"/>
        </w:rPr>
        <w:t>На чем же остановить свой выбор? С чего начать? Хорошим вариантом станут сказки</w:t>
      </w:r>
      <w:r w:rsidR="00FC785F">
        <w:rPr>
          <w:rFonts w:asciiTheme="majorHAnsi" w:hAnsiTheme="majorHAnsi" w:cs="Arial"/>
          <w:color w:val="000000"/>
          <w:sz w:val="28"/>
          <w:szCs w:val="28"/>
        </w:rPr>
        <w:t xml:space="preserve"> </w:t>
      </w:r>
      <w:r w:rsidRPr="00FC785F">
        <w:rPr>
          <w:rFonts w:asciiTheme="majorHAnsi" w:hAnsiTheme="majorHAnsi" w:cs="Tahoma"/>
          <w:color w:val="000000"/>
          <w:sz w:val="28"/>
          <w:szCs w:val="28"/>
        </w:rPr>
        <w:t>А.С. Пушкина для детей. В них отображены любовь, чудеса, волшебство, мечта человека о счастье. Сказки радуют ребенка, дают возможность порассуждать о добре и зле, о плохом и хорошем.</w:t>
      </w:r>
    </w:p>
    <w:p w:rsidR="008316FB" w:rsidRPr="00FC785F" w:rsidRDefault="00FC785F" w:rsidP="008316FB">
      <w:pPr>
        <w:pStyle w:val="a4"/>
        <w:shd w:val="clear" w:color="auto" w:fill="FFFFFF"/>
        <w:spacing w:before="0" w:beforeAutospacing="0" w:after="0" w:afterAutospacing="0" w:line="294" w:lineRule="atLeast"/>
        <w:rPr>
          <w:rFonts w:asciiTheme="majorHAnsi" w:hAnsiTheme="majorHAnsi" w:cs="Arial"/>
          <w:color w:val="000000"/>
          <w:sz w:val="28"/>
          <w:szCs w:val="28"/>
        </w:rPr>
      </w:pPr>
      <w:r>
        <w:rPr>
          <w:rFonts w:asciiTheme="majorHAnsi" w:hAnsiTheme="majorHAnsi" w:cs="Tahoma"/>
          <w:color w:val="000000"/>
          <w:sz w:val="28"/>
          <w:szCs w:val="28"/>
        </w:rPr>
        <w:t xml:space="preserve">   </w:t>
      </w:r>
      <w:r w:rsidR="008316FB" w:rsidRPr="00FC785F">
        <w:rPr>
          <w:rFonts w:asciiTheme="majorHAnsi" w:hAnsiTheme="majorHAnsi" w:cs="Tahoma"/>
          <w:color w:val="000000"/>
          <w:sz w:val="28"/>
          <w:szCs w:val="28"/>
        </w:rPr>
        <w:t xml:space="preserve">Творческое наследие </w:t>
      </w:r>
      <w:proofErr w:type="spellStart"/>
      <w:r w:rsidR="008316FB" w:rsidRPr="00FC785F">
        <w:rPr>
          <w:rFonts w:asciiTheme="majorHAnsi" w:hAnsiTheme="majorHAnsi" w:cs="Tahoma"/>
          <w:color w:val="000000"/>
          <w:sz w:val="28"/>
          <w:szCs w:val="28"/>
        </w:rPr>
        <w:t>А.С.Пушкина</w:t>
      </w:r>
      <w:proofErr w:type="spellEnd"/>
      <w:r w:rsidR="008316FB" w:rsidRPr="00FC785F">
        <w:rPr>
          <w:rFonts w:asciiTheme="majorHAnsi" w:hAnsiTheme="majorHAnsi" w:cs="Tahoma"/>
          <w:color w:val="000000"/>
          <w:sz w:val="28"/>
          <w:szCs w:val="28"/>
        </w:rPr>
        <w:t xml:space="preserve"> является живым достоянием нашей современности, оно раскрывается в наши дни во всем своем величии и многообразии. Сегодня поэзия Пушкина воспринимается как неотъемлемая часть круга детского чтения и сопровождают юного читателя в течении многих лет его взросления.</w:t>
      </w:r>
    </w:p>
    <w:p w:rsidR="008316FB" w:rsidRPr="00FC785F" w:rsidRDefault="00FC785F" w:rsidP="008316FB">
      <w:pPr>
        <w:pStyle w:val="a4"/>
        <w:shd w:val="clear" w:color="auto" w:fill="FFFFFF"/>
        <w:spacing w:before="0" w:beforeAutospacing="0" w:after="0" w:afterAutospacing="0" w:line="294" w:lineRule="atLeast"/>
        <w:rPr>
          <w:rFonts w:asciiTheme="majorHAnsi" w:hAnsiTheme="majorHAnsi" w:cs="Arial"/>
          <w:color w:val="000000"/>
          <w:sz w:val="28"/>
          <w:szCs w:val="28"/>
        </w:rPr>
      </w:pPr>
      <w:r>
        <w:rPr>
          <w:rFonts w:asciiTheme="majorHAnsi" w:hAnsiTheme="majorHAnsi" w:cs="Tahoma"/>
          <w:color w:val="000000"/>
          <w:sz w:val="28"/>
          <w:szCs w:val="28"/>
        </w:rPr>
        <w:t xml:space="preserve">   </w:t>
      </w:r>
      <w:r w:rsidR="008316FB" w:rsidRPr="00FC785F">
        <w:rPr>
          <w:rFonts w:asciiTheme="majorHAnsi" w:hAnsiTheme="majorHAnsi" w:cs="Tahoma"/>
          <w:color w:val="000000"/>
          <w:sz w:val="28"/>
          <w:szCs w:val="28"/>
        </w:rPr>
        <w:t>Устный опрос родителей показал, что лишь некоторые родители читали детям сказки А. С. Пушкина. Небольшая часть родителей показывала детям мультфильмы, снятые по сказкам А. С. Пушкина, но основная часть родителей считает, что знакомить детей с произведениями А. С. Пушкина еще рано, дети многого не поймут, слишком много старинных слов, значение которых молодые родители не в силах объяснить сходу. Приходится обращаться к интернет-справочникам, на это уходит время, пропадает волшебство.</w:t>
      </w:r>
    </w:p>
    <w:p w:rsidR="008316FB" w:rsidRPr="00FC785F" w:rsidRDefault="008316FB" w:rsidP="008316FB">
      <w:pPr>
        <w:pStyle w:val="a4"/>
        <w:shd w:val="clear" w:color="auto" w:fill="FFFFFF"/>
        <w:spacing w:before="0" w:beforeAutospacing="0" w:after="0" w:afterAutospacing="0" w:line="294" w:lineRule="atLeast"/>
        <w:rPr>
          <w:rFonts w:asciiTheme="majorHAnsi" w:hAnsiTheme="majorHAnsi" w:cs="Arial"/>
          <w:color w:val="000000"/>
          <w:sz w:val="28"/>
          <w:szCs w:val="28"/>
        </w:rPr>
      </w:pPr>
      <w:r w:rsidRPr="00FC785F">
        <w:rPr>
          <w:rFonts w:asciiTheme="majorHAnsi" w:hAnsiTheme="majorHAnsi" w:cs="Tahoma"/>
          <w:color w:val="000000"/>
          <w:sz w:val="28"/>
          <w:szCs w:val="28"/>
        </w:rPr>
        <w:t>Культурно-историческая память постепенно уходит в забвение, поэтому внимание общества должно быть сосредоточено на приобщении подрастающего поколения к русскому фольклору на основе традиций и новаций.</w:t>
      </w:r>
    </w:p>
    <w:p w:rsidR="00FC785F" w:rsidRDefault="00FC785F" w:rsidP="00FC785F">
      <w:pPr>
        <w:pStyle w:val="a4"/>
        <w:shd w:val="clear" w:color="auto" w:fill="FFFFFF"/>
        <w:spacing w:before="0" w:beforeAutospacing="0" w:after="0" w:afterAutospacing="0" w:line="294" w:lineRule="atLeast"/>
        <w:rPr>
          <w:rFonts w:asciiTheme="majorHAnsi" w:hAnsiTheme="majorHAnsi" w:cs="Arial"/>
          <w:color w:val="000000"/>
          <w:sz w:val="28"/>
          <w:szCs w:val="28"/>
        </w:rPr>
      </w:pPr>
    </w:p>
    <w:p w:rsidR="00FC785F" w:rsidRPr="00FC785F" w:rsidRDefault="00FC785F" w:rsidP="00FC785F">
      <w:pPr>
        <w:pStyle w:val="a4"/>
        <w:shd w:val="clear" w:color="auto" w:fill="FFFFFF"/>
        <w:spacing w:before="0" w:beforeAutospacing="0" w:after="0" w:afterAutospacing="0" w:line="294" w:lineRule="atLeast"/>
        <w:rPr>
          <w:rFonts w:asciiTheme="majorHAnsi" w:hAnsiTheme="majorHAnsi" w:cs="Arial"/>
          <w:b/>
          <w:color w:val="000000"/>
          <w:sz w:val="36"/>
          <w:szCs w:val="36"/>
          <w:u w:val="single"/>
        </w:rPr>
      </w:pPr>
      <w:r w:rsidRPr="00FC785F">
        <w:rPr>
          <w:rFonts w:asciiTheme="majorHAnsi" w:hAnsiTheme="majorHAnsi" w:cs="Arial"/>
          <w:b/>
          <w:color w:val="000000"/>
          <w:sz w:val="36"/>
          <w:szCs w:val="36"/>
          <w:u w:val="single"/>
        </w:rPr>
        <w:t xml:space="preserve">Цель проекта: </w:t>
      </w:r>
    </w:p>
    <w:p w:rsidR="00FC785F" w:rsidRDefault="00FC785F" w:rsidP="00FC785F">
      <w:pPr>
        <w:pStyle w:val="a4"/>
        <w:shd w:val="clear" w:color="auto" w:fill="FFFFFF"/>
        <w:spacing w:before="0" w:beforeAutospacing="0" w:after="0" w:afterAutospacing="0" w:line="294" w:lineRule="atLeast"/>
        <w:rPr>
          <w:rFonts w:asciiTheme="majorHAnsi" w:hAnsiTheme="majorHAnsi"/>
          <w:sz w:val="28"/>
          <w:szCs w:val="28"/>
        </w:rPr>
      </w:pPr>
    </w:p>
    <w:p w:rsidR="00BC16E6" w:rsidRPr="00FC785F" w:rsidRDefault="00FC785F" w:rsidP="00FC785F">
      <w:pPr>
        <w:pStyle w:val="a4"/>
        <w:shd w:val="clear" w:color="auto" w:fill="FFFFFF"/>
        <w:spacing w:before="0" w:beforeAutospacing="0" w:after="0" w:afterAutospacing="0" w:line="294" w:lineRule="atLeast"/>
        <w:rPr>
          <w:rFonts w:asciiTheme="majorHAnsi" w:hAnsiTheme="majorHAnsi"/>
          <w:sz w:val="28"/>
          <w:szCs w:val="28"/>
        </w:rPr>
      </w:pPr>
      <w:r>
        <w:rPr>
          <w:rFonts w:asciiTheme="majorHAnsi" w:hAnsiTheme="majorHAnsi"/>
          <w:sz w:val="28"/>
          <w:szCs w:val="28"/>
        </w:rPr>
        <w:t xml:space="preserve">1. </w:t>
      </w:r>
      <w:r w:rsidR="00BC16E6" w:rsidRPr="00FC785F">
        <w:rPr>
          <w:rFonts w:asciiTheme="majorHAnsi" w:hAnsiTheme="majorHAnsi"/>
          <w:sz w:val="28"/>
          <w:szCs w:val="28"/>
        </w:rPr>
        <w:t xml:space="preserve">Формирование целостного восприятия окружающего мира, связанного с именем А. С. Пушкина. </w:t>
      </w:r>
    </w:p>
    <w:p w:rsidR="00BC16E6" w:rsidRPr="00FC785F" w:rsidRDefault="00FC785F" w:rsidP="00FC785F">
      <w:pPr>
        <w:shd w:val="clear" w:color="auto" w:fill="FFFFFF"/>
        <w:spacing w:after="150"/>
        <w:textAlignment w:val="baseline"/>
        <w:rPr>
          <w:rFonts w:asciiTheme="majorHAnsi" w:hAnsiTheme="majorHAnsi"/>
          <w:sz w:val="28"/>
          <w:szCs w:val="28"/>
        </w:rPr>
      </w:pPr>
      <w:r>
        <w:rPr>
          <w:rFonts w:asciiTheme="majorHAnsi" w:hAnsiTheme="majorHAnsi"/>
          <w:sz w:val="28"/>
          <w:szCs w:val="28"/>
        </w:rPr>
        <w:t xml:space="preserve">2. </w:t>
      </w:r>
      <w:r w:rsidR="00BC16E6" w:rsidRPr="00FC785F">
        <w:rPr>
          <w:rFonts w:asciiTheme="majorHAnsi" w:hAnsiTheme="majorHAnsi"/>
          <w:sz w:val="28"/>
          <w:szCs w:val="28"/>
        </w:rPr>
        <w:t>Приобщение детей к богатствам русской художественной литературы на примере творчества А. С. Пушкина.</w:t>
      </w:r>
    </w:p>
    <w:p w:rsidR="00BC16E6" w:rsidRPr="00FC785F" w:rsidRDefault="00FC785F" w:rsidP="00FC785F">
      <w:pPr>
        <w:shd w:val="clear" w:color="auto" w:fill="FFFFFF"/>
        <w:spacing w:after="150"/>
        <w:textAlignment w:val="baseline"/>
        <w:rPr>
          <w:rFonts w:asciiTheme="majorHAnsi" w:hAnsiTheme="majorHAnsi"/>
          <w:sz w:val="28"/>
          <w:szCs w:val="28"/>
        </w:rPr>
      </w:pPr>
      <w:r>
        <w:rPr>
          <w:rFonts w:asciiTheme="majorHAnsi" w:hAnsiTheme="majorHAnsi"/>
          <w:sz w:val="28"/>
          <w:szCs w:val="28"/>
        </w:rPr>
        <w:t>3.</w:t>
      </w:r>
      <w:r w:rsidR="00BC16E6" w:rsidRPr="00FC785F">
        <w:rPr>
          <w:rFonts w:asciiTheme="majorHAnsi" w:hAnsiTheme="majorHAnsi"/>
          <w:sz w:val="28"/>
          <w:szCs w:val="28"/>
        </w:rPr>
        <w:t>Развитие творческих способностей, фантазии детей.</w:t>
      </w:r>
    </w:p>
    <w:p w:rsidR="00BC16E6" w:rsidRPr="00FC785F" w:rsidRDefault="00FC785F" w:rsidP="00FC785F">
      <w:pPr>
        <w:shd w:val="clear" w:color="auto" w:fill="FFFFFF"/>
        <w:spacing w:after="150"/>
        <w:textAlignment w:val="baseline"/>
        <w:rPr>
          <w:rFonts w:asciiTheme="majorHAnsi" w:hAnsiTheme="majorHAnsi"/>
          <w:sz w:val="28"/>
          <w:szCs w:val="28"/>
        </w:rPr>
      </w:pPr>
      <w:r>
        <w:rPr>
          <w:rFonts w:asciiTheme="majorHAnsi" w:hAnsiTheme="majorHAnsi"/>
          <w:sz w:val="28"/>
          <w:szCs w:val="28"/>
        </w:rPr>
        <w:t xml:space="preserve">4. </w:t>
      </w:r>
      <w:r w:rsidR="00BC16E6" w:rsidRPr="00FC785F">
        <w:rPr>
          <w:rFonts w:asciiTheme="majorHAnsi" w:hAnsiTheme="majorHAnsi"/>
          <w:sz w:val="28"/>
          <w:szCs w:val="28"/>
        </w:rPr>
        <w:t xml:space="preserve">Содействие гармонизации отношений между взрослыми и детьми, между самими взрослыми. </w:t>
      </w:r>
    </w:p>
    <w:p w:rsidR="00FC785F" w:rsidRDefault="00FC785F" w:rsidP="00BC16E6">
      <w:pPr>
        <w:shd w:val="clear" w:color="auto" w:fill="FFFFFF"/>
        <w:spacing w:after="150"/>
        <w:ind w:left="360"/>
        <w:textAlignment w:val="baseline"/>
        <w:rPr>
          <w:rFonts w:asciiTheme="majorHAnsi" w:hAnsiTheme="majorHAnsi"/>
          <w:b/>
          <w:sz w:val="28"/>
          <w:szCs w:val="28"/>
        </w:rPr>
      </w:pPr>
    </w:p>
    <w:p w:rsidR="00BC16E6" w:rsidRPr="00FC785F" w:rsidRDefault="00BC16E6" w:rsidP="00BC16E6">
      <w:pPr>
        <w:shd w:val="clear" w:color="auto" w:fill="FFFFFF"/>
        <w:spacing w:after="150"/>
        <w:ind w:left="360"/>
        <w:textAlignment w:val="baseline"/>
        <w:rPr>
          <w:rFonts w:asciiTheme="majorHAnsi" w:hAnsiTheme="majorHAnsi"/>
          <w:b/>
          <w:sz w:val="36"/>
          <w:szCs w:val="36"/>
          <w:u w:val="single"/>
        </w:rPr>
      </w:pPr>
      <w:r w:rsidRPr="00FC785F">
        <w:rPr>
          <w:rFonts w:asciiTheme="majorHAnsi" w:hAnsiTheme="majorHAnsi"/>
          <w:b/>
          <w:sz w:val="36"/>
          <w:szCs w:val="36"/>
          <w:u w:val="single"/>
        </w:rPr>
        <w:lastRenderedPageBreak/>
        <w:t>Задачи проекта:</w:t>
      </w:r>
    </w:p>
    <w:p w:rsidR="00BC16E6" w:rsidRPr="00FC785F" w:rsidRDefault="00BC16E6" w:rsidP="00BC16E6">
      <w:pPr>
        <w:pStyle w:val="a3"/>
        <w:numPr>
          <w:ilvl w:val="0"/>
          <w:numId w:val="3"/>
        </w:numPr>
        <w:shd w:val="clear" w:color="auto" w:fill="FFFFFF"/>
        <w:spacing w:before="225" w:after="225"/>
        <w:rPr>
          <w:rFonts w:asciiTheme="majorHAnsi" w:hAnsiTheme="majorHAnsi"/>
          <w:sz w:val="28"/>
          <w:szCs w:val="28"/>
        </w:rPr>
      </w:pPr>
      <w:r w:rsidRPr="00FC785F">
        <w:rPr>
          <w:rFonts w:asciiTheme="majorHAnsi" w:hAnsiTheme="majorHAnsi"/>
          <w:sz w:val="28"/>
          <w:szCs w:val="28"/>
        </w:rPr>
        <w:t>Познакомить с жизнью и творчеством А. С. Пушкина</w:t>
      </w:r>
    </w:p>
    <w:p w:rsidR="00BC16E6" w:rsidRPr="00FC785F" w:rsidRDefault="00BC16E6" w:rsidP="00BC16E6">
      <w:pPr>
        <w:pStyle w:val="a3"/>
        <w:numPr>
          <w:ilvl w:val="0"/>
          <w:numId w:val="3"/>
        </w:numPr>
        <w:shd w:val="clear" w:color="auto" w:fill="FFFFFF"/>
        <w:spacing w:before="225" w:after="225"/>
        <w:rPr>
          <w:rFonts w:asciiTheme="majorHAnsi" w:hAnsiTheme="majorHAnsi"/>
          <w:sz w:val="28"/>
          <w:szCs w:val="28"/>
        </w:rPr>
      </w:pPr>
      <w:r w:rsidRPr="00FC785F">
        <w:rPr>
          <w:rFonts w:asciiTheme="majorHAnsi" w:hAnsiTheme="majorHAnsi"/>
          <w:color w:val="000000"/>
          <w:sz w:val="28"/>
          <w:szCs w:val="28"/>
        </w:rPr>
        <w:t xml:space="preserve">Сформировать высокий познавательный интерес </w:t>
      </w:r>
      <w:r w:rsidRPr="00FC785F">
        <w:rPr>
          <w:rFonts w:asciiTheme="majorHAnsi" w:hAnsiTheme="majorHAnsi"/>
          <w:sz w:val="28"/>
          <w:szCs w:val="28"/>
        </w:rPr>
        <w:t>детей и родителей к творчеству великого русского поэта.</w:t>
      </w:r>
    </w:p>
    <w:p w:rsidR="00BC16E6" w:rsidRPr="00FC785F" w:rsidRDefault="00BC16E6" w:rsidP="00BC16E6">
      <w:pPr>
        <w:pStyle w:val="a3"/>
        <w:numPr>
          <w:ilvl w:val="0"/>
          <w:numId w:val="3"/>
        </w:numPr>
        <w:shd w:val="clear" w:color="auto" w:fill="FFFFFF"/>
        <w:spacing w:before="225" w:after="225"/>
        <w:rPr>
          <w:rFonts w:asciiTheme="majorHAnsi" w:hAnsiTheme="majorHAnsi"/>
          <w:color w:val="000000"/>
          <w:sz w:val="28"/>
          <w:szCs w:val="28"/>
        </w:rPr>
      </w:pPr>
      <w:r w:rsidRPr="00FC785F">
        <w:rPr>
          <w:rFonts w:asciiTheme="majorHAnsi" w:hAnsiTheme="majorHAnsi"/>
          <w:color w:val="000000"/>
          <w:sz w:val="28"/>
          <w:szCs w:val="28"/>
        </w:rPr>
        <w:t>Учить понимать мораль каждой сказки, знакомить с человеческими пороками и добродетелью.</w:t>
      </w:r>
    </w:p>
    <w:p w:rsidR="00BC16E6" w:rsidRPr="00FC785F" w:rsidRDefault="00BC16E6" w:rsidP="00BC16E6">
      <w:pPr>
        <w:pStyle w:val="a3"/>
        <w:numPr>
          <w:ilvl w:val="0"/>
          <w:numId w:val="3"/>
        </w:numPr>
        <w:shd w:val="clear" w:color="auto" w:fill="FFFFFF"/>
        <w:spacing w:before="225" w:after="225"/>
        <w:rPr>
          <w:rFonts w:asciiTheme="majorHAnsi" w:hAnsiTheme="majorHAnsi"/>
          <w:sz w:val="28"/>
          <w:szCs w:val="28"/>
        </w:rPr>
      </w:pPr>
      <w:r w:rsidRPr="00FC785F">
        <w:rPr>
          <w:rFonts w:asciiTheme="majorHAnsi" w:hAnsiTheme="majorHAnsi"/>
          <w:sz w:val="28"/>
          <w:szCs w:val="28"/>
        </w:rPr>
        <w:t>Закрепить правила общения с книгой и подбором литературы для книжного уголка.</w:t>
      </w:r>
    </w:p>
    <w:p w:rsidR="00BC16E6" w:rsidRPr="00FC785F" w:rsidRDefault="00BC16E6" w:rsidP="00BC16E6">
      <w:pPr>
        <w:pStyle w:val="a3"/>
        <w:numPr>
          <w:ilvl w:val="0"/>
          <w:numId w:val="3"/>
        </w:numPr>
        <w:shd w:val="clear" w:color="auto" w:fill="FFFFFF"/>
        <w:spacing w:before="225" w:after="225"/>
        <w:rPr>
          <w:rFonts w:asciiTheme="majorHAnsi" w:hAnsiTheme="majorHAnsi"/>
          <w:sz w:val="28"/>
          <w:szCs w:val="28"/>
        </w:rPr>
      </w:pPr>
      <w:r w:rsidRPr="00FC785F">
        <w:rPr>
          <w:rFonts w:asciiTheme="majorHAnsi" w:hAnsiTheme="majorHAnsi"/>
          <w:sz w:val="28"/>
          <w:szCs w:val="28"/>
        </w:rPr>
        <w:t>Организовать заучивание некоторых стихов А. С. Пушкина.</w:t>
      </w:r>
    </w:p>
    <w:p w:rsidR="00BC16E6" w:rsidRPr="00FC785F" w:rsidRDefault="00BC16E6" w:rsidP="00BC16E6">
      <w:pPr>
        <w:pStyle w:val="a3"/>
        <w:numPr>
          <w:ilvl w:val="0"/>
          <w:numId w:val="3"/>
        </w:numPr>
        <w:shd w:val="clear" w:color="auto" w:fill="FFFFFF"/>
        <w:spacing w:before="225" w:after="225"/>
        <w:rPr>
          <w:rFonts w:asciiTheme="majorHAnsi" w:hAnsiTheme="majorHAnsi"/>
          <w:sz w:val="28"/>
          <w:szCs w:val="28"/>
        </w:rPr>
      </w:pPr>
      <w:r w:rsidRPr="00FC785F">
        <w:rPr>
          <w:rFonts w:asciiTheme="majorHAnsi" w:hAnsiTheme="majorHAnsi"/>
          <w:sz w:val="28"/>
          <w:szCs w:val="28"/>
        </w:rPr>
        <w:t>Воспитывать чувство прекрасного по произведениям поэта.</w:t>
      </w:r>
    </w:p>
    <w:p w:rsidR="00BC16E6" w:rsidRPr="00FC785F" w:rsidRDefault="00BC16E6" w:rsidP="00BC16E6">
      <w:pPr>
        <w:pStyle w:val="a3"/>
        <w:numPr>
          <w:ilvl w:val="0"/>
          <w:numId w:val="3"/>
        </w:numPr>
        <w:shd w:val="clear" w:color="auto" w:fill="FFFFFF"/>
        <w:spacing w:before="225" w:after="225"/>
        <w:rPr>
          <w:rFonts w:asciiTheme="majorHAnsi" w:hAnsiTheme="majorHAnsi"/>
          <w:sz w:val="28"/>
          <w:szCs w:val="28"/>
        </w:rPr>
      </w:pPr>
      <w:r w:rsidRPr="00FC785F">
        <w:rPr>
          <w:rFonts w:asciiTheme="majorHAnsi" w:hAnsiTheme="majorHAnsi"/>
          <w:sz w:val="28"/>
          <w:szCs w:val="28"/>
        </w:rPr>
        <w:t>Воспитывать патриотические чувства, гордость за Россию.</w:t>
      </w:r>
    </w:p>
    <w:p w:rsidR="00BC16E6" w:rsidRPr="00FC785F" w:rsidRDefault="00BC16E6" w:rsidP="00BC16E6">
      <w:pPr>
        <w:pStyle w:val="a3"/>
        <w:numPr>
          <w:ilvl w:val="0"/>
          <w:numId w:val="3"/>
        </w:numPr>
        <w:shd w:val="clear" w:color="auto" w:fill="FFFFFF"/>
        <w:spacing w:before="225" w:after="225"/>
        <w:rPr>
          <w:rFonts w:asciiTheme="majorHAnsi" w:hAnsiTheme="majorHAnsi"/>
          <w:sz w:val="28"/>
          <w:szCs w:val="28"/>
        </w:rPr>
      </w:pPr>
      <w:r w:rsidRPr="00FC785F">
        <w:rPr>
          <w:rFonts w:asciiTheme="majorHAnsi" w:hAnsiTheme="majorHAnsi"/>
          <w:sz w:val="28"/>
          <w:szCs w:val="28"/>
        </w:rPr>
        <w:t>Формировать у детей устойчивый интерес к чтению, умение слушать и понимать художественный текст.</w:t>
      </w:r>
    </w:p>
    <w:p w:rsidR="00BC16E6" w:rsidRPr="00FC785F" w:rsidRDefault="00BC16E6" w:rsidP="00BC16E6">
      <w:pPr>
        <w:pStyle w:val="a3"/>
        <w:numPr>
          <w:ilvl w:val="0"/>
          <w:numId w:val="3"/>
        </w:numPr>
        <w:shd w:val="clear" w:color="auto" w:fill="FFFFFF"/>
        <w:spacing w:before="225" w:after="225"/>
        <w:rPr>
          <w:rFonts w:asciiTheme="majorHAnsi" w:hAnsiTheme="majorHAnsi"/>
          <w:sz w:val="28"/>
          <w:szCs w:val="28"/>
        </w:rPr>
      </w:pPr>
      <w:r w:rsidRPr="00FC785F">
        <w:rPr>
          <w:rFonts w:asciiTheme="majorHAnsi" w:hAnsiTheme="majorHAnsi"/>
          <w:sz w:val="28"/>
          <w:szCs w:val="28"/>
        </w:rPr>
        <w:t>Поощрять творческое проявление в творческих играх по сюжетам произведений, инсценировках, драматизациях, выразительном чтении, рисовании и других видах деятельности.</w:t>
      </w:r>
    </w:p>
    <w:p w:rsidR="00BC16E6" w:rsidRPr="00FC785F" w:rsidRDefault="00BC16E6" w:rsidP="00BC16E6">
      <w:pPr>
        <w:pStyle w:val="a3"/>
        <w:numPr>
          <w:ilvl w:val="0"/>
          <w:numId w:val="3"/>
        </w:numPr>
        <w:shd w:val="clear" w:color="auto" w:fill="FFFFFF"/>
        <w:spacing w:after="150"/>
        <w:textAlignment w:val="baseline"/>
        <w:rPr>
          <w:rFonts w:asciiTheme="majorHAnsi" w:hAnsiTheme="majorHAnsi"/>
          <w:color w:val="000000"/>
          <w:sz w:val="28"/>
          <w:szCs w:val="28"/>
        </w:rPr>
      </w:pPr>
      <w:r w:rsidRPr="00FC785F">
        <w:rPr>
          <w:rFonts w:asciiTheme="majorHAnsi" w:hAnsiTheme="majorHAnsi"/>
          <w:color w:val="000000"/>
          <w:sz w:val="28"/>
          <w:szCs w:val="28"/>
        </w:rPr>
        <w:t>Развивать коммуникабельность и умение общаться со взрослыми людьми в разных ситуациях;</w:t>
      </w:r>
    </w:p>
    <w:p w:rsidR="00BC16E6" w:rsidRPr="00FC785F" w:rsidRDefault="00BC16E6" w:rsidP="00BC16E6">
      <w:pPr>
        <w:pStyle w:val="a3"/>
        <w:numPr>
          <w:ilvl w:val="0"/>
          <w:numId w:val="3"/>
        </w:numPr>
        <w:shd w:val="clear" w:color="auto" w:fill="FFFFFF"/>
        <w:spacing w:after="150"/>
        <w:textAlignment w:val="baseline"/>
        <w:rPr>
          <w:rFonts w:asciiTheme="majorHAnsi" w:hAnsiTheme="majorHAnsi"/>
          <w:color w:val="000000"/>
          <w:sz w:val="28"/>
          <w:szCs w:val="28"/>
        </w:rPr>
      </w:pPr>
      <w:r w:rsidRPr="00FC785F">
        <w:rPr>
          <w:rFonts w:asciiTheme="majorHAnsi" w:hAnsiTheme="majorHAnsi"/>
          <w:color w:val="000000"/>
          <w:sz w:val="28"/>
          <w:szCs w:val="28"/>
        </w:rPr>
        <w:t>Побуждать детей обращаться к взрослым с вопросами, суждениями; к речевому общению между собой;</w:t>
      </w:r>
    </w:p>
    <w:p w:rsidR="00BC16E6" w:rsidRPr="00FC785F" w:rsidRDefault="00BC16E6" w:rsidP="00BC16E6">
      <w:pPr>
        <w:shd w:val="clear" w:color="auto" w:fill="FFFFFF"/>
        <w:spacing w:after="150"/>
        <w:textAlignment w:val="baseline"/>
        <w:rPr>
          <w:rFonts w:asciiTheme="majorHAnsi" w:hAnsiTheme="majorHAnsi"/>
          <w:color w:val="000000"/>
          <w:sz w:val="36"/>
          <w:szCs w:val="36"/>
          <w:u w:val="single"/>
        </w:rPr>
      </w:pPr>
      <w:r w:rsidRPr="00FC785F">
        <w:rPr>
          <w:rFonts w:asciiTheme="majorHAnsi" w:hAnsiTheme="majorHAnsi"/>
          <w:b/>
          <w:bCs/>
          <w:sz w:val="36"/>
          <w:szCs w:val="36"/>
          <w:u w:val="single"/>
        </w:rPr>
        <w:t xml:space="preserve">Проблема: </w:t>
      </w:r>
    </w:p>
    <w:p w:rsidR="00BC16E6" w:rsidRPr="00FC785F" w:rsidRDefault="00FC785F" w:rsidP="00BC16E6">
      <w:pPr>
        <w:jc w:val="both"/>
        <w:rPr>
          <w:rFonts w:asciiTheme="majorHAnsi" w:hAnsiTheme="majorHAnsi"/>
          <w:sz w:val="28"/>
          <w:szCs w:val="28"/>
        </w:rPr>
      </w:pPr>
      <w:r>
        <w:rPr>
          <w:rFonts w:asciiTheme="majorHAnsi" w:hAnsiTheme="majorHAnsi"/>
          <w:sz w:val="28"/>
          <w:szCs w:val="28"/>
        </w:rPr>
        <w:t xml:space="preserve">   </w:t>
      </w:r>
      <w:r w:rsidR="00BC16E6" w:rsidRPr="00FC785F">
        <w:rPr>
          <w:rFonts w:asciiTheme="majorHAnsi" w:hAnsiTheme="majorHAnsi"/>
          <w:sz w:val="28"/>
          <w:szCs w:val="28"/>
        </w:rPr>
        <w:t>Современные дети много времени проводят за компьютерными играми, телевизором. Следствием этого стало заметное снижение интереса к чтению у детей, резко сокращена доля чтения в структуре свободного детского времени. Кроме того, происходит упрощение и огрубление речи, поскольку дети не осваивают язык классического наследия, в том числе и язык русской и зарубежной классики, которая раньше составляла значительную часть репертуара чтения детей.</w:t>
      </w:r>
    </w:p>
    <w:p w:rsidR="00FC785F" w:rsidRDefault="00FC785F" w:rsidP="00BC16E6">
      <w:pPr>
        <w:jc w:val="both"/>
        <w:rPr>
          <w:rFonts w:asciiTheme="majorHAnsi" w:hAnsiTheme="majorHAnsi"/>
          <w:b/>
          <w:bCs/>
          <w:sz w:val="28"/>
          <w:szCs w:val="28"/>
        </w:rPr>
      </w:pPr>
    </w:p>
    <w:p w:rsidR="00BC16E6" w:rsidRPr="00FC785F" w:rsidRDefault="00BC16E6" w:rsidP="00BC16E6">
      <w:pPr>
        <w:jc w:val="both"/>
        <w:rPr>
          <w:rFonts w:asciiTheme="majorHAnsi" w:hAnsiTheme="majorHAnsi"/>
          <w:b/>
          <w:bCs/>
          <w:sz w:val="36"/>
          <w:szCs w:val="36"/>
          <w:u w:val="single"/>
        </w:rPr>
      </w:pPr>
      <w:r w:rsidRPr="00FC785F">
        <w:rPr>
          <w:rFonts w:asciiTheme="majorHAnsi" w:hAnsiTheme="majorHAnsi"/>
          <w:b/>
          <w:bCs/>
          <w:sz w:val="36"/>
          <w:szCs w:val="36"/>
          <w:u w:val="single"/>
        </w:rPr>
        <w:t xml:space="preserve">Актуальность проекта: </w:t>
      </w:r>
    </w:p>
    <w:p w:rsidR="00FC785F" w:rsidRDefault="00FC785F" w:rsidP="00BC16E6">
      <w:pPr>
        <w:jc w:val="both"/>
        <w:rPr>
          <w:rFonts w:asciiTheme="majorHAnsi" w:hAnsiTheme="majorHAnsi"/>
          <w:sz w:val="28"/>
          <w:szCs w:val="28"/>
        </w:rPr>
      </w:pPr>
      <w:r>
        <w:rPr>
          <w:rFonts w:asciiTheme="majorHAnsi" w:hAnsiTheme="majorHAnsi"/>
          <w:sz w:val="28"/>
          <w:szCs w:val="28"/>
        </w:rPr>
        <w:t xml:space="preserve">   </w:t>
      </w:r>
    </w:p>
    <w:p w:rsidR="00BC16E6" w:rsidRPr="00FC785F" w:rsidRDefault="00FC785F" w:rsidP="00BC16E6">
      <w:pPr>
        <w:jc w:val="both"/>
        <w:rPr>
          <w:rFonts w:asciiTheme="majorHAnsi" w:hAnsiTheme="majorHAnsi"/>
          <w:sz w:val="28"/>
          <w:szCs w:val="28"/>
        </w:rPr>
      </w:pPr>
      <w:r>
        <w:rPr>
          <w:rFonts w:asciiTheme="majorHAnsi" w:hAnsiTheme="majorHAnsi"/>
          <w:sz w:val="28"/>
          <w:szCs w:val="28"/>
        </w:rPr>
        <w:t xml:space="preserve">   </w:t>
      </w:r>
      <w:r w:rsidR="00BC16E6" w:rsidRPr="00FC785F">
        <w:rPr>
          <w:rFonts w:asciiTheme="majorHAnsi" w:hAnsiTheme="majorHAnsi"/>
          <w:sz w:val="28"/>
          <w:szCs w:val="28"/>
        </w:rPr>
        <w:t>Ввиду особой значимости духовной основы для развития личности в детские годы взрослый должен воспитать в современном ребенке грамотного читателя, приобщить его к русской литературе, воспитать высококультурного и творческого человека.</w:t>
      </w:r>
    </w:p>
    <w:p w:rsidR="00BC16E6" w:rsidRPr="00FC785F" w:rsidRDefault="00BC16E6" w:rsidP="00BC16E6">
      <w:pPr>
        <w:jc w:val="both"/>
        <w:rPr>
          <w:rFonts w:asciiTheme="majorHAnsi" w:hAnsiTheme="majorHAnsi"/>
          <w:sz w:val="28"/>
          <w:szCs w:val="28"/>
        </w:rPr>
      </w:pPr>
      <w:r w:rsidRPr="00FC785F">
        <w:rPr>
          <w:rFonts w:asciiTheme="majorHAnsi" w:hAnsiTheme="majorHAnsi"/>
          <w:sz w:val="28"/>
          <w:szCs w:val="28"/>
        </w:rPr>
        <w:tab/>
      </w:r>
      <w:r w:rsidRPr="00FC785F">
        <w:rPr>
          <w:rFonts w:asciiTheme="majorHAnsi" w:hAnsiTheme="majorHAnsi"/>
          <w:i/>
          <w:sz w:val="28"/>
          <w:szCs w:val="28"/>
          <w:u w:val="single"/>
        </w:rPr>
        <w:t>Искусство</w:t>
      </w:r>
      <w:r w:rsidRPr="00FC785F">
        <w:rPr>
          <w:rFonts w:asciiTheme="majorHAnsi" w:hAnsiTheme="majorHAnsi"/>
          <w:i/>
          <w:sz w:val="28"/>
          <w:szCs w:val="28"/>
        </w:rPr>
        <w:t xml:space="preserve"> –</w:t>
      </w:r>
      <w:r w:rsidRPr="00FC785F">
        <w:rPr>
          <w:rFonts w:asciiTheme="majorHAnsi" w:hAnsiTheme="majorHAnsi"/>
          <w:sz w:val="28"/>
          <w:szCs w:val="28"/>
        </w:rPr>
        <w:t xml:space="preserve"> одно из мощных средств воспитания чувств, поэтому надо учить детей понимать и любить произведения литературы, живописи, музыки, </w:t>
      </w:r>
      <w:r w:rsidRPr="00FC785F">
        <w:rPr>
          <w:rFonts w:asciiTheme="majorHAnsi" w:hAnsiTheme="majorHAnsi"/>
          <w:sz w:val="28"/>
          <w:szCs w:val="28"/>
        </w:rPr>
        <w:lastRenderedPageBreak/>
        <w:t>научить понимать, что чрезвычайно важную роль играют и художественные средства, с помощью которых художник создает образ. В литературе – это выразительные средства языка, в изобразительном искусстве линии и краски, в музыке – звуки, в танце – движения.  Каждый вид искусства уникален, но они тесно связаны между собой. Поэтому, когда мы знакомим ребенка с каким-либо видом творческой деятельности, это положительно влияет на освоение им другой деятельности, обогащает опыт, вызывает более глубокие чувства и эмоции. Одним из самых ярких творцов художественных образов, доступных пониманию детей является </w:t>
      </w:r>
      <w:r w:rsidRPr="00FC785F">
        <w:rPr>
          <w:rFonts w:asciiTheme="majorHAnsi" w:hAnsiTheme="majorHAnsi"/>
          <w:bCs/>
          <w:i/>
          <w:iCs/>
          <w:sz w:val="28"/>
          <w:szCs w:val="28"/>
        </w:rPr>
        <w:t>Александр Сергеевич Пушкин</w:t>
      </w:r>
      <w:r w:rsidRPr="00FC785F">
        <w:rPr>
          <w:rFonts w:asciiTheme="majorHAnsi" w:hAnsiTheme="majorHAnsi"/>
          <w:sz w:val="28"/>
          <w:szCs w:val="28"/>
        </w:rPr>
        <w:t>. Напевность, ритмичность, лаконичность, выразительность, музыкальность его стихов всегда находит отклик в душе, как взрослого, так и ребенка. Рано или поздно поэт становится другом каждому читающему человеку, и задача взрослых познакомить с ним ребенка как можно раньше и сделать его стихи, сказки, жизнь частью внутреннего мира растущего человека.</w:t>
      </w:r>
    </w:p>
    <w:p w:rsidR="00BC16E6" w:rsidRPr="00FC785F" w:rsidRDefault="00BC16E6" w:rsidP="00BC16E6">
      <w:pPr>
        <w:shd w:val="clear" w:color="auto" w:fill="FFFFFF"/>
        <w:jc w:val="both"/>
        <w:rPr>
          <w:rFonts w:asciiTheme="majorHAnsi" w:hAnsiTheme="majorHAnsi"/>
          <w:sz w:val="28"/>
          <w:szCs w:val="28"/>
        </w:rPr>
      </w:pPr>
    </w:p>
    <w:p w:rsidR="00BC16E6" w:rsidRPr="00FC785F" w:rsidRDefault="00BC16E6" w:rsidP="00BC16E6">
      <w:pPr>
        <w:jc w:val="both"/>
        <w:rPr>
          <w:rFonts w:asciiTheme="majorHAnsi" w:hAnsiTheme="majorHAnsi"/>
          <w:b/>
          <w:sz w:val="36"/>
          <w:szCs w:val="36"/>
          <w:u w:val="single"/>
        </w:rPr>
      </w:pPr>
      <w:r w:rsidRPr="00FC785F">
        <w:rPr>
          <w:rFonts w:asciiTheme="majorHAnsi" w:hAnsiTheme="majorHAnsi"/>
          <w:b/>
          <w:sz w:val="36"/>
          <w:szCs w:val="36"/>
          <w:u w:val="single"/>
        </w:rPr>
        <w:t>Краткое содержание проекта:</w:t>
      </w:r>
    </w:p>
    <w:p w:rsidR="00BC16E6" w:rsidRPr="00FC785F" w:rsidRDefault="00BC16E6" w:rsidP="00BC16E6">
      <w:pPr>
        <w:jc w:val="both"/>
        <w:rPr>
          <w:rFonts w:asciiTheme="majorHAnsi" w:hAnsiTheme="majorHAnsi"/>
          <w:b/>
          <w:sz w:val="28"/>
          <w:szCs w:val="28"/>
        </w:rPr>
      </w:pPr>
    </w:p>
    <w:p w:rsidR="00BC16E6" w:rsidRPr="00FC785F" w:rsidRDefault="00BC16E6" w:rsidP="00BC16E6">
      <w:pPr>
        <w:pStyle w:val="a3"/>
        <w:numPr>
          <w:ilvl w:val="0"/>
          <w:numId w:val="4"/>
        </w:numPr>
        <w:shd w:val="clear" w:color="auto" w:fill="FFFFFF"/>
        <w:rPr>
          <w:rFonts w:asciiTheme="majorHAnsi" w:hAnsiTheme="majorHAnsi"/>
          <w:sz w:val="28"/>
          <w:szCs w:val="28"/>
        </w:rPr>
      </w:pPr>
      <w:r w:rsidRPr="00FC785F">
        <w:rPr>
          <w:rFonts w:asciiTheme="majorHAnsi" w:hAnsiTheme="majorHAnsi"/>
          <w:sz w:val="28"/>
          <w:szCs w:val="28"/>
        </w:rPr>
        <w:t xml:space="preserve">Определение темы (проблемы проекта). Вызвать интерес детей и родителей к теме проекта. </w:t>
      </w:r>
    </w:p>
    <w:p w:rsidR="00BC16E6" w:rsidRPr="00FC785F" w:rsidRDefault="00BC16E6" w:rsidP="00BC16E6">
      <w:pPr>
        <w:pStyle w:val="a3"/>
        <w:numPr>
          <w:ilvl w:val="0"/>
          <w:numId w:val="4"/>
        </w:numPr>
        <w:shd w:val="clear" w:color="auto" w:fill="FFFFFF"/>
        <w:rPr>
          <w:rFonts w:asciiTheme="majorHAnsi" w:hAnsiTheme="majorHAnsi"/>
          <w:sz w:val="28"/>
          <w:szCs w:val="28"/>
        </w:rPr>
      </w:pPr>
      <w:r w:rsidRPr="00FC785F">
        <w:rPr>
          <w:rFonts w:asciiTheme="majorHAnsi" w:hAnsiTheme="majorHAnsi"/>
          <w:sz w:val="28"/>
          <w:szCs w:val="28"/>
        </w:rPr>
        <w:t xml:space="preserve">Составление плана-схемы проекта. </w:t>
      </w:r>
    </w:p>
    <w:p w:rsidR="00BC16E6" w:rsidRPr="00FC785F" w:rsidRDefault="00BC16E6" w:rsidP="00BC16E6">
      <w:pPr>
        <w:pStyle w:val="a3"/>
        <w:numPr>
          <w:ilvl w:val="0"/>
          <w:numId w:val="4"/>
        </w:numPr>
        <w:shd w:val="clear" w:color="auto" w:fill="FFFFFF"/>
        <w:rPr>
          <w:rFonts w:asciiTheme="majorHAnsi" w:hAnsiTheme="majorHAnsi"/>
          <w:sz w:val="28"/>
          <w:szCs w:val="28"/>
        </w:rPr>
      </w:pPr>
      <w:r w:rsidRPr="00FC785F">
        <w:rPr>
          <w:rFonts w:asciiTheme="majorHAnsi" w:hAnsiTheme="majorHAnsi"/>
          <w:sz w:val="28"/>
          <w:szCs w:val="28"/>
        </w:rPr>
        <w:t xml:space="preserve">Сбор информации, литературы, дополнительного материала. </w:t>
      </w:r>
    </w:p>
    <w:p w:rsidR="00BC16E6" w:rsidRPr="00FC785F" w:rsidRDefault="00BC16E6" w:rsidP="00BC16E6">
      <w:pPr>
        <w:pStyle w:val="a3"/>
        <w:numPr>
          <w:ilvl w:val="0"/>
          <w:numId w:val="4"/>
        </w:numPr>
        <w:shd w:val="clear" w:color="auto" w:fill="FFFFFF"/>
        <w:rPr>
          <w:rFonts w:asciiTheme="majorHAnsi" w:hAnsiTheme="majorHAnsi"/>
          <w:sz w:val="28"/>
          <w:szCs w:val="28"/>
        </w:rPr>
      </w:pPr>
      <w:r w:rsidRPr="00FC785F">
        <w:rPr>
          <w:rFonts w:asciiTheme="majorHAnsi" w:hAnsiTheme="majorHAnsi"/>
          <w:sz w:val="28"/>
          <w:szCs w:val="28"/>
        </w:rPr>
        <w:t xml:space="preserve">Работа по плану с детьми, родителями, педагогами. </w:t>
      </w:r>
    </w:p>
    <w:p w:rsidR="00BC16E6" w:rsidRPr="00FC785F" w:rsidRDefault="00BC16E6" w:rsidP="00BC16E6">
      <w:pPr>
        <w:pStyle w:val="a3"/>
        <w:numPr>
          <w:ilvl w:val="0"/>
          <w:numId w:val="4"/>
        </w:numPr>
        <w:shd w:val="clear" w:color="auto" w:fill="FFFFFF"/>
        <w:rPr>
          <w:rFonts w:asciiTheme="majorHAnsi" w:hAnsiTheme="majorHAnsi"/>
          <w:sz w:val="28"/>
          <w:szCs w:val="28"/>
        </w:rPr>
      </w:pPr>
      <w:r w:rsidRPr="00FC785F">
        <w:rPr>
          <w:rFonts w:asciiTheme="majorHAnsi" w:hAnsiTheme="majorHAnsi"/>
          <w:sz w:val="28"/>
          <w:szCs w:val="28"/>
        </w:rPr>
        <w:t>Открытое занятие «Путешествие по сказкам А.С. Пушкина»</w:t>
      </w:r>
    </w:p>
    <w:p w:rsidR="00BC16E6" w:rsidRPr="00FC785F" w:rsidRDefault="00BC16E6" w:rsidP="00BC16E6">
      <w:pPr>
        <w:pStyle w:val="a3"/>
        <w:numPr>
          <w:ilvl w:val="0"/>
          <w:numId w:val="4"/>
        </w:numPr>
        <w:shd w:val="clear" w:color="auto" w:fill="FFFFFF"/>
        <w:rPr>
          <w:rFonts w:asciiTheme="majorHAnsi" w:hAnsiTheme="majorHAnsi"/>
          <w:sz w:val="28"/>
          <w:szCs w:val="28"/>
        </w:rPr>
      </w:pPr>
      <w:r w:rsidRPr="00FC785F">
        <w:rPr>
          <w:rFonts w:asciiTheme="majorHAnsi" w:hAnsiTheme="majorHAnsi"/>
          <w:sz w:val="28"/>
          <w:szCs w:val="28"/>
        </w:rPr>
        <w:t>Подведение итогов, анализ ожидаемого результата, награждение детей.</w:t>
      </w:r>
    </w:p>
    <w:p w:rsidR="00BC16E6" w:rsidRPr="00FC785F" w:rsidRDefault="00BC16E6" w:rsidP="00BC16E6">
      <w:pPr>
        <w:shd w:val="clear" w:color="auto" w:fill="FFFFFF"/>
        <w:rPr>
          <w:rFonts w:asciiTheme="majorHAnsi" w:hAnsiTheme="majorHAnsi"/>
          <w:sz w:val="28"/>
          <w:szCs w:val="28"/>
        </w:rPr>
      </w:pPr>
    </w:p>
    <w:p w:rsidR="00BC16E6" w:rsidRPr="00FC785F" w:rsidRDefault="00BC16E6" w:rsidP="00BC16E6">
      <w:pPr>
        <w:shd w:val="clear" w:color="auto" w:fill="FFFFFF"/>
        <w:rPr>
          <w:rFonts w:asciiTheme="majorHAnsi" w:hAnsiTheme="majorHAnsi"/>
          <w:b/>
          <w:bCs/>
          <w:sz w:val="36"/>
          <w:szCs w:val="36"/>
          <w:u w:val="single"/>
        </w:rPr>
      </w:pPr>
      <w:r w:rsidRPr="00FC785F">
        <w:rPr>
          <w:rFonts w:asciiTheme="majorHAnsi" w:hAnsiTheme="majorHAnsi"/>
          <w:b/>
          <w:bCs/>
          <w:sz w:val="36"/>
          <w:szCs w:val="36"/>
          <w:u w:val="single"/>
        </w:rPr>
        <w:t>Ожидаемый результат:</w:t>
      </w:r>
    </w:p>
    <w:p w:rsidR="00BC16E6" w:rsidRPr="00FC785F" w:rsidRDefault="00BC16E6" w:rsidP="00BC16E6">
      <w:pPr>
        <w:shd w:val="clear" w:color="auto" w:fill="FFFFFF"/>
        <w:spacing w:before="225" w:after="225"/>
        <w:contextualSpacing/>
        <w:rPr>
          <w:rFonts w:asciiTheme="majorHAnsi" w:hAnsiTheme="majorHAnsi"/>
          <w:sz w:val="28"/>
          <w:szCs w:val="28"/>
        </w:rPr>
      </w:pPr>
    </w:p>
    <w:p w:rsidR="00FC785F" w:rsidRDefault="00FC785F" w:rsidP="00BC16E6">
      <w:pPr>
        <w:shd w:val="clear" w:color="auto" w:fill="FFFFFF"/>
        <w:spacing w:before="225" w:after="225"/>
        <w:contextualSpacing/>
        <w:rPr>
          <w:rFonts w:asciiTheme="majorHAnsi" w:hAnsiTheme="majorHAnsi"/>
          <w:sz w:val="28"/>
          <w:szCs w:val="28"/>
        </w:rPr>
      </w:pPr>
      <w:r>
        <w:rPr>
          <w:rFonts w:asciiTheme="majorHAnsi" w:hAnsiTheme="majorHAnsi"/>
          <w:sz w:val="28"/>
          <w:szCs w:val="28"/>
        </w:rPr>
        <w:t xml:space="preserve">    </w:t>
      </w:r>
      <w:r w:rsidR="00BC16E6" w:rsidRPr="00FC785F">
        <w:rPr>
          <w:rFonts w:asciiTheme="majorHAnsi" w:hAnsiTheme="majorHAnsi"/>
          <w:sz w:val="28"/>
          <w:szCs w:val="28"/>
        </w:rPr>
        <w:t xml:space="preserve">В ходе реализации данного проекта у детей повышается интерес к произведениям А. С. Пушкина, активизируется потребность к чтению, узнаванию нового. </w:t>
      </w:r>
    </w:p>
    <w:p w:rsidR="00FC785F" w:rsidRDefault="00FC785F" w:rsidP="00BC16E6">
      <w:pPr>
        <w:shd w:val="clear" w:color="auto" w:fill="FFFFFF"/>
        <w:spacing w:before="225" w:after="225"/>
        <w:contextualSpacing/>
        <w:rPr>
          <w:rFonts w:asciiTheme="majorHAnsi" w:hAnsiTheme="majorHAnsi"/>
          <w:sz w:val="28"/>
          <w:szCs w:val="28"/>
        </w:rPr>
      </w:pPr>
      <w:r>
        <w:rPr>
          <w:rFonts w:asciiTheme="majorHAnsi" w:hAnsiTheme="majorHAnsi"/>
          <w:sz w:val="28"/>
          <w:szCs w:val="28"/>
        </w:rPr>
        <w:t xml:space="preserve">    </w:t>
      </w:r>
      <w:r w:rsidR="00BC16E6" w:rsidRPr="00FC785F">
        <w:rPr>
          <w:rFonts w:asciiTheme="majorHAnsi" w:hAnsiTheme="majorHAnsi"/>
          <w:sz w:val="28"/>
          <w:szCs w:val="28"/>
        </w:rPr>
        <w:t xml:space="preserve">Дети получают более глубокие знания о русской культуре, о быте и традициях русского народа, расширяется кругозор, совершенствуются социальные навыки поведения, умение преодолевать трудности в общении. </w:t>
      </w:r>
      <w:r>
        <w:rPr>
          <w:rFonts w:asciiTheme="majorHAnsi" w:hAnsiTheme="majorHAnsi"/>
          <w:sz w:val="28"/>
          <w:szCs w:val="28"/>
        </w:rPr>
        <w:t xml:space="preserve">      </w:t>
      </w:r>
      <w:r w:rsidR="00BC16E6" w:rsidRPr="00FC785F">
        <w:rPr>
          <w:rFonts w:asciiTheme="majorHAnsi" w:hAnsiTheme="majorHAnsi"/>
          <w:sz w:val="28"/>
          <w:szCs w:val="28"/>
        </w:rPr>
        <w:t xml:space="preserve">Происходит совершенствование восприятия по линии всё большего осмысливания прослушанных сказок, стихотворений. </w:t>
      </w:r>
    </w:p>
    <w:p w:rsidR="00FC785F" w:rsidRDefault="00FC785F" w:rsidP="00FC785F">
      <w:pPr>
        <w:shd w:val="clear" w:color="auto" w:fill="FFFFFF"/>
        <w:spacing w:before="225" w:after="225"/>
        <w:contextualSpacing/>
        <w:rPr>
          <w:rFonts w:asciiTheme="majorHAnsi" w:hAnsiTheme="majorHAnsi"/>
          <w:sz w:val="28"/>
          <w:szCs w:val="28"/>
        </w:rPr>
      </w:pPr>
      <w:r>
        <w:rPr>
          <w:rFonts w:asciiTheme="majorHAnsi" w:hAnsiTheme="majorHAnsi"/>
          <w:sz w:val="28"/>
          <w:szCs w:val="28"/>
        </w:rPr>
        <w:t xml:space="preserve">    </w:t>
      </w:r>
      <w:r w:rsidR="00BC16E6" w:rsidRPr="00FC785F">
        <w:rPr>
          <w:rFonts w:asciiTheme="majorHAnsi" w:hAnsiTheme="majorHAnsi"/>
          <w:sz w:val="28"/>
          <w:szCs w:val="28"/>
        </w:rPr>
        <w:t xml:space="preserve">У детей развивается эмоциональная отзывчивость, эмоциональное отношение к героям и фактам сказок, заметно обогащается восприятие детьми художественной формы произведений, формируется внимание </w:t>
      </w:r>
      <w:r>
        <w:rPr>
          <w:rFonts w:asciiTheme="majorHAnsi" w:hAnsiTheme="majorHAnsi"/>
          <w:sz w:val="28"/>
          <w:szCs w:val="28"/>
        </w:rPr>
        <w:t xml:space="preserve">к выразительным средствам языка. </w:t>
      </w:r>
    </w:p>
    <w:p w:rsidR="00BC16E6" w:rsidRPr="00FC785F" w:rsidRDefault="00BC16E6" w:rsidP="00FC785F">
      <w:pPr>
        <w:shd w:val="clear" w:color="auto" w:fill="FFFFFF"/>
        <w:spacing w:before="225" w:after="225"/>
        <w:contextualSpacing/>
        <w:rPr>
          <w:rFonts w:asciiTheme="majorHAnsi" w:hAnsiTheme="majorHAnsi"/>
          <w:b/>
          <w:sz w:val="36"/>
          <w:szCs w:val="36"/>
          <w:u w:val="single"/>
        </w:rPr>
      </w:pPr>
      <w:r w:rsidRPr="00FC785F">
        <w:rPr>
          <w:rFonts w:asciiTheme="majorHAnsi" w:hAnsiTheme="majorHAnsi"/>
          <w:b/>
          <w:bCs/>
          <w:iCs/>
          <w:sz w:val="36"/>
          <w:szCs w:val="36"/>
          <w:u w:val="single"/>
        </w:rPr>
        <w:lastRenderedPageBreak/>
        <w:t xml:space="preserve">1 этап – подготовительный. </w:t>
      </w:r>
    </w:p>
    <w:p w:rsidR="00BC16E6" w:rsidRPr="00FC785F" w:rsidRDefault="00BC16E6" w:rsidP="00BC16E6">
      <w:pPr>
        <w:jc w:val="both"/>
        <w:rPr>
          <w:rFonts w:asciiTheme="majorHAnsi" w:hAnsiTheme="majorHAnsi"/>
          <w:b/>
          <w:bCs/>
          <w:iCs/>
          <w:sz w:val="36"/>
          <w:szCs w:val="36"/>
          <w:u w:val="single"/>
        </w:rPr>
      </w:pPr>
      <w:r w:rsidRPr="00FC785F">
        <w:rPr>
          <w:rFonts w:asciiTheme="majorHAnsi" w:hAnsiTheme="majorHAnsi"/>
          <w:b/>
          <w:bCs/>
          <w:iCs/>
          <w:sz w:val="36"/>
          <w:szCs w:val="36"/>
          <w:u w:val="single"/>
        </w:rPr>
        <w:t>Формирование устойчивого интереса к тематике проекта.</w:t>
      </w:r>
    </w:p>
    <w:p w:rsidR="00BC16E6" w:rsidRPr="00FC785F" w:rsidRDefault="00BC16E6" w:rsidP="00BC16E6">
      <w:pPr>
        <w:ind w:firstLine="709"/>
        <w:jc w:val="both"/>
        <w:rPr>
          <w:rFonts w:asciiTheme="majorHAnsi" w:hAnsiTheme="majorHAnsi"/>
          <w:b/>
          <w:bCs/>
          <w:iCs/>
          <w:sz w:val="28"/>
          <w:szCs w:val="28"/>
        </w:rPr>
      </w:pPr>
    </w:p>
    <w:p w:rsidR="00BC16E6" w:rsidRPr="00FC785F" w:rsidRDefault="00BC16E6" w:rsidP="00BC16E6">
      <w:pPr>
        <w:pStyle w:val="a3"/>
        <w:numPr>
          <w:ilvl w:val="0"/>
          <w:numId w:val="5"/>
        </w:numPr>
        <w:shd w:val="clear" w:color="auto" w:fill="FFFFFF"/>
        <w:spacing w:after="150"/>
        <w:textAlignment w:val="baseline"/>
        <w:rPr>
          <w:rFonts w:asciiTheme="majorHAnsi" w:hAnsiTheme="majorHAnsi"/>
          <w:sz w:val="28"/>
          <w:szCs w:val="28"/>
        </w:rPr>
      </w:pPr>
      <w:r w:rsidRPr="00FC785F">
        <w:rPr>
          <w:rFonts w:asciiTheme="majorHAnsi" w:hAnsiTheme="majorHAnsi"/>
          <w:sz w:val="28"/>
          <w:szCs w:val="28"/>
        </w:rPr>
        <w:t xml:space="preserve">Выяснить, что дети знают об А. С. Пушкине, что хотели бы еще узнать; откуда можно узнать. </w:t>
      </w:r>
    </w:p>
    <w:p w:rsidR="00BC16E6" w:rsidRPr="00FC785F" w:rsidRDefault="00BC16E6" w:rsidP="00BC16E6">
      <w:pPr>
        <w:pStyle w:val="a3"/>
        <w:numPr>
          <w:ilvl w:val="0"/>
          <w:numId w:val="5"/>
        </w:numPr>
        <w:shd w:val="clear" w:color="auto" w:fill="FFFFFF"/>
        <w:spacing w:after="150"/>
        <w:textAlignment w:val="baseline"/>
        <w:rPr>
          <w:rFonts w:asciiTheme="majorHAnsi" w:hAnsiTheme="majorHAnsi"/>
          <w:sz w:val="28"/>
          <w:szCs w:val="28"/>
        </w:rPr>
      </w:pPr>
      <w:r w:rsidRPr="00FC785F">
        <w:rPr>
          <w:rFonts w:asciiTheme="majorHAnsi" w:hAnsiTheme="majorHAnsi"/>
          <w:sz w:val="28"/>
          <w:szCs w:val="28"/>
        </w:rPr>
        <w:t>Опрос родителей и детей о том, какие книги дома читают, есть ли в домашней библиотеке произведения А. С Пушкина.</w:t>
      </w:r>
    </w:p>
    <w:p w:rsidR="00BC16E6" w:rsidRPr="00FC785F" w:rsidRDefault="00BC16E6" w:rsidP="00BC16E6">
      <w:pPr>
        <w:pStyle w:val="a3"/>
        <w:numPr>
          <w:ilvl w:val="0"/>
          <w:numId w:val="5"/>
        </w:numPr>
        <w:jc w:val="both"/>
        <w:rPr>
          <w:rFonts w:asciiTheme="majorHAnsi" w:hAnsiTheme="majorHAnsi"/>
          <w:sz w:val="28"/>
          <w:szCs w:val="28"/>
        </w:rPr>
      </w:pPr>
      <w:r w:rsidRPr="00FC785F">
        <w:rPr>
          <w:rFonts w:asciiTheme="majorHAnsi" w:hAnsiTheme="majorHAnsi"/>
          <w:sz w:val="28"/>
          <w:szCs w:val="28"/>
        </w:rPr>
        <w:t xml:space="preserve">Ознакомить родителей с проблемой. Вместе обсудить цели и задачи проекта. Сформировать интерес у родителей по созданию условий для реализации проекта. </w:t>
      </w:r>
    </w:p>
    <w:p w:rsidR="00BC16E6" w:rsidRPr="00FC785F" w:rsidRDefault="00BC16E6" w:rsidP="00BC16E6">
      <w:pPr>
        <w:pStyle w:val="a3"/>
        <w:numPr>
          <w:ilvl w:val="0"/>
          <w:numId w:val="5"/>
        </w:numPr>
        <w:shd w:val="clear" w:color="auto" w:fill="FFFFFF"/>
        <w:spacing w:before="225" w:after="225"/>
        <w:rPr>
          <w:rFonts w:asciiTheme="majorHAnsi" w:hAnsiTheme="majorHAnsi"/>
          <w:sz w:val="28"/>
          <w:szCs w:val="28"/>
        </w:rPr>
      </w:pPr>
      <w:r w:rsidRPr="00FC785F">
        <w:rPr>
          <w:rFonts w:asciiTheme="majorHAnsi" w:hAnsiTheme="majorHAnsi"/>
          <w:sz w:val="28"/>
          <w:szCs w:val="28"/>
        </w:rPr>
        <w:t>Составление плана работы.</w:t>
      </w:r>
    </w:p>
    <w:p w:rsidR="00BC16E6" w:rsidRPr="00FC785F" w:rsidRDefault="00BC16E6" w:rsidP="00BC16E6">
      <w:pPr>
        <w:pStyle w:val="a3"/>
        <w:numPr>
          <w:ilvl w:val="0"/>
          <w:numId w:val="5"/>
        </w:numPr>
        <w:shd w:val="clear" w:color="auto" w:fill="FFFFFF"/>
        <w:spacing w:after="150"/>
        <w:textAlignment w:val="baseline"/>
        <w:rPr>
          <w:rFonts w:asciiTheme="majorHAnsi" w:hAnsiTheme="majorHAnsi"/>
          <w:sz w:val="28"/>
          <w:szCs w:val="28"/>
        </w:rPr>
      </w:pPr>
      <w:r w:rsidRPr="00FC785F">
        <w:rPr>
          <w:rFonts w:asciiTheme="majorHAnsi" w:hAnsiTheme="majorHAnsi"/>
          <w:sz w:val="28"/>
          <w:szCs w:val="28"/>
        </w:rPr>
        <w:t>Подбор методической, художественной литературы, иллюстративного, музыкального материала по теме проекта;</w:t>
      </w:r>
    </w:p>
    <w:p w:rsidR="00BC16E6" w:rsidRPr="00FC785F" w:rsidRDefault="00BC16E6" w:rsidP="00BC16E6">
      <w:pPr>
        <w:pStyle w:val="a3"/>
        <w:numPr>
          <w:ilvl w:val="0"/>
          <w:numId w:val="5"/>
        </w:numPr>
        <w:shd w:val="clear" w:color="auto" w:fill="FFFFFF"/>
        <w:spacing w:after="150"/>
        <w:textAlignment w:val="baseline"/>
        <w:rPr>
          <w:rFonts w:asciiTheme="majorHAnsi" w:hAnsiTheme="majorHAnsi"/>
          <w:sz w:val="28"/>
          <w:szCs w:val="28"/>
        </w:rPr>
      </w:pPr>
      <w:r w:rsidRPr="00FC785F">
        <w:rPr>
          <w:rFonts w:asciiTheme="majorHAnsi" w:hAnsiTheme="majorHAnsi"/>
          <w:sz w:val="28"/>
          <w:szCs w:val="28"/>
        </w:rPr>
        <w:t>Подбор материала для изобразительной и продуктивной деятельности;</w:t>
      </w:r>
    </w:p>
    <w:p w:rsidR="00BC16E6" w:rsidRPr="00FC785F" w:rsidRDefault="00BC16E6" w:rsidP="00BC16E6">
      <w:pPr>
        <w:shd w:val="clear" w:color="auto" w:fill="FFFFFF"/>
        <w:spacing w:before="225" w:after="225"/>
        <w:contextualSpacing/>
        <w:rPr>
          <w:rFonts w:asciiTheme="majorHAnsi" w:hAnsiTheme="majorHAnsi"/>
          <w:sz w:val="28"/>
          <w:szCs w:val="28"/>
        </w:rPr>
      </w:pPr>
    </w:p>
    <w:p w:rsidR="00BC16E6" w:rsidRPr="00FC785F" w:rsidRDefault="00BC16E6" w:rsidP="00BC16E6">
      <w:pPr>
        <w:shd w:val="clear" w:color="auto" w:fill="FFFFFF"/>
        <w:spacing w:before="225" w:after="225"/>
        <w:contextualSpacing/>
        <w:rPr>
          <w:rFonts w:asciiTheme="majorHAnsi" w:hAnsiTheme="majorHAnsi"/>
          <w:b/>
          <w:sz w:val="36"/>
          <w:szCs w:val="36"/>
          <w:u w:val="single"/>
        </w:rPr>
      </w:pPr>
      <w:r w:rsidRPr="00FC785F">
        <w:rPr>
          <w:rFonts w:asciiTheme="majorHAnsi" w:hAnsiTheme="majorHAnsi"/>
          <w:b/>
          <w:sz w:val="36"/>
          <w:szCs w:val="36"/>
          <w:u w:val="single"/>
        </w:rPr>
        <w:t>Работа с родителями:</w:t>
      </w:r>
    </w:p>
    <w:p w:rsidR="00BC16E6" w:rsidRPr="00FC785F" w:rsidRDefault="00BC16E6" w:rsidP="00BC16E6">
      <w:pPr>
        <w:shd w:val="clear" w:color="auto" w:fill="FFFFFF"/>
        <w:spacing w:line="270" w:lineRule="atLeast"/>
        <w:ind w:left="720"/>
        <w:rPr>
          <w:rFonts w:asciiTheme="majorHAnsi" w:hAnsiTheme="majorHAnsi"/>
          <w:b/>
          <w:bCs/>
          <w:sz w:val="36"/>
          <w:szCs w:val="36"/>
          <w:u w:val="single"/>
        </w:rPr>
      </w:pPr>
    </w:p>
    <w:p w:rsidR="00BC16E6" w:rsidRPr="00FC785F" w:rsidRDefault="00BC16E6" w:rsidP="00BC16E6">
      <w:pPr>
        <w:pStyle w:val="a3"/>
        <w:numPr>
          <w:ilvl w:val="0"/>
          <w:numId w:val="1"/>
        </w:numPr>
        <w:shd w:val="clear" w:color="auto" w:fill="FFFFFF"/>
        <w:spacing w:after="0" w:line="270" w:lineRule="atLeast"/>
        <w:rPr>
          <w:rFonts w:asciiTheme="majorHAnsi" w:eastAsia="Times New Roman" w:hAnsiTheme="majorHAnsi" w:cs="Times New Roman"/>
          <w:sz w:val="28"/>
          <w:szCs w:val="28"/>
          <w:lang w:eastAsia="ru-RU"/>
        </w:rPr>
      </w:pPr>
      <w:r w:rsidRPr="00FC785F">
        <w:rPr>
          <w:rFonts w:asciiTheme="majorHAnsi" w:eastAsia="Times New Roman" w:hAnsiTheme="majorHAnsi" w:cs="Times New Roman"/>
          <w:sz w:val="28"/>
          <w:szCs w:val="28"/>
          <w:lang w:eastAsia="ru-RU"/>
        </w:rPr>
        <w:t>Расширять представления родителей о детской литературе, о возможностях восприятия детьми литературных произведений разной сложности;</w:t>
      </w:r>
    </w:p>
    <w:p w:rsidR="00BC16E6" w:rsidRPr="00FC785F" w:rsidRDefault="00BC16E6" w:rsidP="00BC16E6">
      <w:pPr>
        <w:pStyle w:val="a3"/>
        <w:numPr>
          <w:ilvl w:val="0"/>
          <w:numId w:val="1"/>
        </w:numPr>
        <w:shd w:val="clear" w:color="auto" w:fill="FFFFFF"/>
        <w:spacing w:after="0" w:line="270" w:lineRule="atLeast"/>
        <w:rPr>
          <w:rFonts w:asciiTheme="majorHAnsi" w:eastAsia="Times New Roman" w:hAnsiTheme="majorHAnsi" w:cs="Times New Roman"/>
          <w:sz w:val="28"/>
          <w:szCs w:val="28"/>
          <w:lang w:eastAsia="ru-RU"/>
        </w:rPr>
      </w:pPr>
      <w:r w:rsidRPr="00FC785F">
        <w:rPr>
          <w:rFonts w:asciiTheme="majorHAnsi" w:eastAsia="Times New Roman" w:hAnsiTheme="majorHAnsi" w:cs="Times New Roman"/>
          <w:sz w:val="28"/>
          <w:szCs w:val="28"/>
          <w:lang w:eastAsia="ru-RU"/>
        </w:rPr>
        <w:t>Помочь почувствовать и понимать язык сказок А. С. Пушкина;</w:t>
      </w:r>
    </w:p>
    <w:p w:rsidR="00BC16E6" w:rsidRPr="00FC785F" w:rsidRDefault="00BC16E6" w:rsidP="00BC16E6">
      <w:pPr>
        <w:pStyle w:val="a3"/>
        <w:numPr>
          <w:ilvl w:val="0"/>
          <w:numId w:val="1"/>
        </w:numPr>
        <w:shd w:val="clear" w:color="auto" w:fill="FFFFFF"/>
        <w:spacing w:after="0" w:line="270" w:lineRule="atLeast"/>
        <w:rPr>
          <w:rFonts w:asciiTheme="majorHAnsi" w:eastAsia="Times New Roman" w:hAnsiTheme="majorHAnsi" w:cs="Times New Roman"/>
          <w:sz w:val="28"/>
          <w:szCs w:val="28"/>
          <w:lang w:eastAsia="ru-RU"/>
        </w:rPr>
      </w:pPr>
      <w:r w:rsidRPr="00FC785F">
        <w:rPr>
          <w:rFonts w:asciiTheme="majorHAnsi" w:eastAsia="Times New Roman" w:hAnsiTheme="majorHAnsi" w:cs="Times New Roman"/>
          <w:sz w:val="28"/>
          <w:szCs w:val="28"/>
          <w:lang w:eastAsia="ru-RU"/>
        </w:rPr>
        <w:t>Помочь увидеть красоту и богатство родного языка, вызвать интерес и желание перенести в собственную речь наиболее выразительные слова, речевые обороты (высказывания, метафоры, поговорки и т.п.);</w:t>
      </w:r>
    </w:p>
    <w:p w:rsidR="00BC16E6" w:rsidRPr="00FC785F" w:rsidRDefault="00BC16E6" w:rsidP="00BC16E6">
      <w:pPr>
        <w:pStyle w:val="a3"/>
        <w:numPr>
          <w:ilvl w:val="0"/>
          <w:numId w:val="1"/>
        </w:numPr>
        <w:shd w:val="clear" w:color="auto" w:fill="FFFFFF"/>
        <w:spacing w:after="0" w:line="270" w:lineRule="atLeast"/>
        <w:rPr>
          <w:rFonts w:asciiTheme="majorHAnsi" w:eastAsia="Times New Roman" w:hAnsiTheme="majorHAnsi" w:cs="Times New Roman"/>
          <w:sz w:val="28"/>
          <w:szCs w:val="28"/>
          <w:lang w:eastAsia="ru-RU"/>
        </w:rPr>
      </w:pPr>
      <w:r w:rsidRPr="00FC785F">
        <w:rPr>
          <w:rFonts w:asciiTheme="majorHAnsi" w:eastAsia="Times New Roman" w:hAnsiTheme="majorHAnsi" w:cs="Times New Roman"/>
          <w:sz w:val="28"/>
          <w:szCs w:val="28"/>
          <w:lang w:eastAsia="ru-RU"/>
        </w:rPr>
        <w:t>Помочь поддерживать интерес детей к чтению, к творчеству А. С. Пушкина;</w:t>
      </w:r>
    </w:p>
    <w:p w:rsidR="00BC16E6" w:rsidRPr="00FC785F" w:rsidRDefault="00BC16E6" w:rsidP="00BC16E6">
      <w:pPr>
        <w:pStyle w:val="a3"/>
        <w:numPr>
          <w:ilvl w:val="0"/>
          <w:numId w:val="1"/>
        </w:numPr>
        <w:shd w:val="clear" w:color="auto" w:fill="FFFFFF"/>
        <w:spacing w:after="0" w:line="270" w:lineRule="atLeast"/>
        <w:rPr>
          <w:rFonts w:asciiTheme="majorHAnsi" w:eastAsia="Times New Roman" w:hAnsiTheme="majorHAnsi" w:cs="Times New Roman"/>
          <w:sz w:val="28"/>
          <w:szCs w:val="28"/>
          <w:lang w:eastAsia="ru-RU"/>
        </w:rPr>
      </w:pPr>
      <w:r w:rsidRPr="00FC785F">
        <w:rPr>
          <w:rFonts w:asciiTheme="majorHAnsi" w:eastAsia="Times New Roman" w:hAnsiTheme="majorHAnsi" w:cs="Times New Roman"/>
          <w:sz w:val="28"/>
          <w:szCs w:val="28"/>
          <w:lang w:eastAsia="ru-RU"/>
        </w:rPr>
        <w:t>Добиться понимания того, что желание ребенка еще раз услышать произведение должно быть удовлетворено;</w:t>
      </w:r>
    </w:p>
    <w:p w:rsidR="00BC16E6" w:rsidRPr="00FC785F" w:rsidRDefault="00BC16E6" w:rsidP="00BC16E6">
      <w:pPr>
        <w:pStyle w:val="a3"/>
        <w:numPr>
          <w:ilvl w:val="0"/>
          <w:numId w:val="1"/>
        </w:numPr>
        <w:shd w:val="clear" w:color="auto" w:fill="FFFFFF"/>
        <w:spacing w:after="0" w:line="270" w:lineRule="atLeast"/>
        <w:rPr>
          <w:rFonts w:asciiTheme="majorHAnsi" w:eastAsia="Times New Roman" w:hAnsiTheme="majorHAnsi" w:cs="Times New Roman"/>
          <w:sz w:val="28"/>
          <w:szCs w:val="28"/>
          <w:lang w:eastAsia="ru-RU"/>
        </w:rPr>
      </w:pPr>
      <w:r w:rsidRPr="00FC785F">
        <w:rPr>
          <w:rFonts w:asciiTheme="majorHAnsi" w:eastAsia="Times New Roman" w:hAnsiTheme="majorHAnsi" w:cs="Times New Roman"/>
          <w:sz w:val="28"/>
          <w:szCs w:val="28"/>
          <w:lang w:eastAsia="ru-RU"/>
        </w:rPr>
        <w:t>Активизировать интерес к творческой деятельности детей;</w:t>
      </w:r>
    </w:p>
    <w:p w:rsidR="00BC16E6" w:rsidRPr="00FC785F" w:rsidRDefault="00BC16E6" w:rsidP="00BC16E6">
      <w:pPr>
        <w:pStyle w:val="a3"/>
        <w:numPr>
          <w:ilvl w:val="0"/>
          <w:numId w:val="1"/>
        </w:numPr>
        <w:shd w:val="clear" w:color="auto" w:fill="FFFFFF"/>
        <w:spacing w:after="0" w:line="270" w:lineRule="atLeast"/>
        <w:rPr>
          <w:rFonts w:asciiTheme="majorHAnsi" w:eastAsia="Times New Roman" w:hAnsiTheme="majorHAnsi" w:cs="Times New Roman"/>
          <w:sz w:val="28"/>
          <w:szCs w:val="28"/>
          <w:lang w:eastAsia="ru-RU"/>
        </w:rPr>
      </w:pPr>
      <w:r w:rsidRPr="00FC785F">
        <w:rPr>
          <w:rFonts w:asciiTheme="majorHAnsi" w:eastAsia="Times New Roman" w:hAnsiTheme="majorHAnsi" w:cs="Times New Roman"/>
          <w:sz w:val="28"/>
          <w:szCs w:val="28"/>
          <w:lang w:eastAsia="ru-RU"/>
        </w:rPr>
        <w:t>Принимать участие в делах детей, разделять их радости и переживания;</w:t>
      </w:r>
    </w:p>
    <w:p w:rsidR="00BC16E6" w:rsidRPr="00FC785F" w:rsidRDefault="00BC16E6" w:rsidP="00BC16E6">
      <w:pPr>
        <w:pStyle w:val="a3"/>
        <w:numPr>
          <w:ilvl w:val="0"/>
          <w:numId w:val="1"/>
        </w:numPr>
        <w:shd w:val="clear" w:color="auto" w:fill="FFFFFF"/>
        <w:spacing w:after="0" w:line="270" w:lineRule="atLeast"/>
        <w:rPr>
          <w:rFonts w:asciiTheme="majorHAnsi" w:eastAsia="Times New Roman" w:hAnsiTheme="majorHAnsi" w:cs="Times New Roman"/>
          <w:sz w:val="28"/>
          <w:szCs w:val="28"/>
          <w:lang w:eastAsia="ru-RU"/>
        </w:rPr>
      </w:pPr>
      <w:r w:rsidRPr="00FC785F">
        <w:rPr>
          <w:rFonts w:asciiTheme="majorHAnsi" w:eastAsia="Times New Roman" w:hAnsiTheme="majorHAnsi" w:cs="Times New Roman"/>
          <w:sz w:val="28"/>
          <w:szCs w:val="28"/>
          <w:lang w:eastAsia="ru-RU"/>
        </w:rPr>
        <w:t>Помочь преодолеть собственный авторитаризм и увидеть мир с позиции ребенка</w:t>
      </w:r>
    </w:p>
    <w:p w:rsidR="00BC16E6" w:rsidRPr="00FC785F" w:rsidRDefault="00BC16E6" w:rsidP="00BC16E6">
      <w:pPr>
        <w:shd w:val="clear" w:color="auto" w:fill="FFFFFF"/>
        <w:spacing w:before="225" w:after="225"/>
        <w:contextualSpacing/>
        <w:rPr>
          <w:rFonts w:asciiTheme="majorHAnsi" w:hAnsiTheme="majorHAnsi"/>
          <w:sz w:val="28"/>
          <w:szCs w:val="28"/>
        </w:rPr>
      </w:pPr>
    </w:p>
    <w:p w:rsidR="00BC16E6" w:rsidRPr="00FC785F" w:rsidRDefault="00BC16E6" w:rsidP="00BC16E6">
      <w:pPr>
        <w:shd w:val="clear" w:color="auto" w:fill="FFFFFF"/>
        <w:spacing w:before="225" w:after="225"/>
        <w:contextualSpacing/>
        <w:rPr>
          <w:rFonts w:asciiTheme="majorHAnsi" w:hAnsiTheme="majorHAnsi"/>
          <w:sz w:val="28"/>
          <w:szCs w:val="28"/>
        </w:rPr>
      </w:pPr>
    </w:p>
    <w:p w:rsidR="00FC785F" w:rsidRPr="00E074D9" w:rsidRDefault="00FC785F" w:rsidP="00BC16E6">
      <w:pPr>
        <w:rPr>
          <w:rFonts w:asciiTheme="majorHAnsi" w:hAnsiTheme="majorHAnsi"/>
          <w:b/>
          <w:sz w:val="28"/>
          <w:szCs w:val="28"/>
        </w:rPr>
      </w:pPr>
    </w:p>
    <w:p w:rsidR="00FC785F" w:rsidRPr="00E074D9" w:rsidRDefault="00FC785F" w:rsidP="00BC16E6">
      <w:pPr>
        <w:rPr>
          <w:rFonts w:asciiTheme="majorHAnsi" w:hAnsiTheme="majorHAnsi"/>
          <w:b/>
          <w:sz w:val="28"/>
          <w:szCs w:val="28"/>
        </w:rPr>
      </w:pPr>
    </w:p>
    <w:p w:rsidR="00FC785F" w:rsidRPr="00E074D9" w:rsidRDefault="00FC785F" w:rsidP="00BC16E6">
      <w:pPr>
        <w:rPr>
          <w:rFonts w:asciiTheme="majorHAnsi" w:hAnsiTheme="majorHAnsi"/>
          <w:b/>
          <w:sz w:val="28"/>
          <w:szCs w:val="28"/>
        </w:rPr>
      </w:pPr>
    </w:p>
    <w:p w:rsidR="004D5094" w:rsidRPr="004D5094" w:rsidRDefault="004D5094" w:rsidP="004D5094">
      <w:pPr>
        <w:rPr>
          <w:rFonts w:asciiTheme="majorHAnsi" w:hAnsiTheme="majorHAnsi"/>
          <w:sz w:val="36"/>
          <w:szCs w:val="36"/>
          <w:u w:val="single"/>
        </w:rPr>
      </w:pPr>
      <w:r w:rsidRPr="00E074D9">
        <w:rPr>
          <w:rFonts w:asciiTheme="majorHAnsi" w:hAnsiTheme="majorHAnsi"/>
          <w:b/>
          <w:sz w:val="36"/>
          <w:szCs w:val="36"/>
          <w:u w:val="single"/>
        </w:rPr>
        <w:lastRenderedPageBreak/>
        <w:t>2</w:t>
      </w:r>
      <w:r w:rsidR="00BC16E6" w:rsidRPr="004D5094">
        <w:rPr>
          <w:rFonts w:asciiTheme="majorHAnsi" w:hAnsiTheme="majorHAnsi"/>
          <w:b/>
          <w:sz w:val="36"/>
          <w:szCs w:val="36"/>
          <w:u w:val="single"/>
        </w:rPr>
        <w:t xml:space="preserve"> этап –</w:t>
      </w:r>
      <w:r w:rsidR="00BC16E6" w:rsidRPr="004D5094">
        <w:rPr>
          <w:rFonts w:asciiTheme="majorHAnsi" w:hAnsiTheme="majorHAnsi"/>
          <w:sz w:val="36"/>
          <w:szCs w:val="36"/>
          <w:u w:val="single"/>
        </w:rPr>
        <w:t xml:space="preserve"> </w:t>
      </w:r>
      <w:r w:rsidR="00BC16E6" w:rsidRPr="004D5094">
        <w:rPr>
          <w:rFonts w:asciiTheme="majorHAnsi" w:hAnsiTheme="majorHAnsi"/>
          <w:b/>
          <w:sz w:val="36"/>
          <w:szCs w:val="36"/>
          <w:u w:val="single"/>
        </w:rPr>
        <w:t>этап реализации проекта.</w:t>
      </w:r>
      <w:r w:rsidR="00BC16E6" w:rsidRPr="004D5094">
        <w:rPr>
          <w:rFonts w:asciiTheme="majorHAnsi" w:hAnsiTheme="majorHAnsi"/>
          <w:sz w:val="36"/>
          <w:szCs w:val="36"/>
          <w:u w:val="single"/>
        </w:rPr>
        <w:t xml:space="preserve"> </w:t>
      </w:r>
    </w:p>
    <w:p w:rsidR="004D5094" w:rsidRPr="004D5094" w:rsidRDefault="004D5094" w:rsidP="004D5094">
      <w:pPr>
        <w:rPr>
          <w:rFonts w:asciiTheme="majorHAnsi" w:hAnsiTheme="majorHAnsi"/>
          <w:sz w:val="36"/>
          <w:szCs w:val="36"/>
          <w:u w:val="single"/>
        </w:rPr>
      </w:pPr>
      <w:r w:rsidRPr="004D5094">
        <w:rPr>
          <w:rFonts w:asciiTheme="majorHAnsi" w:hAnsiTheme="majorHAnsi"/>
          <w:b/>
          <w:bCs/>
          <w:iCs/>
          <w:sz w:val="36"/>
          <w:szCs w:val="36"/>
          <w:u w:val="single"/>
        </w:rPr>
        <w:t xml:space="preserve">Формирование знаний о великом поэте, о его сказках.  Закрепление этих знаний в рисунках, поделках, в конкурсах. </w:t>
      </w:r>
    </w:p>
    <w:p w:rsidR="004D5094" w:rsidRPr="004D5094" w:rsidRDefault="004D5094" w:rsidP="004D5094">
      <w:pPr>
        <w:shd w:val="clear" w:color="auto" w:fill="FFFFFF"/>
        <w:spacing w:before="225" w:after="225"/>
        <w:contextualSpacing/>
        <w:rPr>
          <w:rFonts w:asciiTheme="majorHAnsi" w:hAnsiTheme="majorHAnsi"/>
          <w:b/>
          <w:sz w:val="28"/>
          <w:szCs w:val="28"/>
        </w:rPr>
      </w:pPr>
    </w:p>
    <w:p w:rsidR="000F6D13" w:rsidRDefault="007619E4" w:rsidP="000F6D13">
      <w:pPr>
        <w:rPr>
          <w:rFonts w:asciiTheme="majorHAnsi" w:hAnsiTheme="majorHAnsi"/>
          <w:color w:val="000000"/>
          <w:sz w:val="28"/>
          <w:szCs w:val="28"/>
        </w:rPr>
      </w:pPr>
      <w:r w:rsidRPr="004D5094">
        <w:rPr>
          <w:rFonts w:asciiTheme="majorHAnsi" w:hAnsiTheme="majorHAnsi"/>
          <w:sz w:val="28"/>
          <w:szCs w:val="28"/>
        </w:rPr>
        <w:t xml:space="preserve"> </w:t>
      </w:r>
      <w:r w:rsidR="0075493F">
        <w:rPr>
          <w:rFonts w:asciiTheme="majorHAnsi" w:hAnsiTheme="majorHAnsi"/>
          <w:sz w:val="28"/>
          <w:szCs w:val="28"/>
        </w:rPr>
        <w:t xml:space="preserve">   </w:t>
      </w:r>
      <w:r w:rsidR="0075493F">
        <w:rPr>
          <w:rFonts w:asciiTheme="majorHAnsi" w:hAnsiTheme="majorHAnsi"/>
          <w:color w:val="000000"/>
          <w:sz w:val="28"/>
          <w:szCs w:val="28"/>
        </w:rPr>
        <w:t xml:space="preserve"> Для начал</w:t>
      </w:r>
      <w:r w:rsidR="000557FA">
        <w:rPr>
          <w:rFonts w:asciiTheme="majorHAnsi" w:hAnsiTheme="majorHAnsi"/>
          <w:color w:val="000000"/>
          <w:sz w:val="28"/>
          <w:szCs w:val="28"/>
        </w:rPr>
        <w:t xml:space="preserve">а необходимо было </w:t>
      </w:r>
      <w:r w:rsidR="000557FA">
        <w:rPr>
          <w:rFonts w:asciiTheme="majorHAnsi" w:hAnsiTheme="majorHAnsi"/>
          <w:sz w:val="28"/>
          <w:szCs w:val="28"/>
        </w:rPr>
        <w:t>в</w:t>
      </w:r>
      <w:r w:rsidRPr="004D5094">
        <w:rPr>
          <w:rFonts w:asciiTheme="majorHAnsi" w:hAnsiTheme="majorHAnsi"/>
          <w:sz w:val="28"/>
          <w:szCs w:val="28"/>
        </w:rPr>
        <w:t xml:space="preserve">вести детей в мир сказок </w:t>
      </w:r>
      <w:r w:rsidR="000557FA">
        <w:rPr>
          <w:rFonts w:asciiTheme="majorHAnsi" w:hAnsiTheme="majorHAnsi"/>
          <w:sz w:val="28"/>
          <w:szCs w:val="28"/>
        </w:rPr>
        <w:t>А.С. Пушкина,</w:t>
      </w:r>
      <w:r w:rsidR="0075493F">
        <w:rPr>
          <w:rFonts w:asciiTheme="majorHAnsi" w:hAnsiTheme="majorHAnsi"/>
          <w:sz w:val="28"/>
          <w:szCs w:val="28"/>
        </w:rPr>
        <w:t xml:space="preserve"> </w:t>
      </w:r>
      <w:r w:rsidR="000557FA">
        <w:rPr>
          <w:rFonts w:asciiTheme="majorHAnsi" w:hAnsiTheme="majorHAnsi"/>
          <w:sz w:val="28"/>
          <w:szCs w:val="28"/>
        </w:rPr>
        <w:t>п</w:t>
      </w:r>
      <w:r w:rsidRPr="004D5094">
        <w:rPr>
          <w:rFonts w:asciiTheme="majorHAnsi" w:hAnsiTheme="majorHAnsi"/>
          <w:sz w:val="28"/>
          <w:szCs w:val="28"/>
        </w:rPr>
        <w:t>ривить интерес к личности сказочника, пробуждать в детях интерес к книге, рас</w:t>
      </w:r>
      <w:r w:rsidR="000557FA">
        <w:rPr>
          <w:rFonts w:asciiTheme="majorHAnsi" w:hAnsiTheme="majorHAnsi"/>
          <w:sz w:val="28"/>
          <w:szCs w:val="28"/>
        </w:rPr>
        <w:t>ширить их литературный кругозор;</w:t>
      </w:r>
      <w:r w:rsidRPr="007619E4">
        <w:rPr>
          <w:rFonts w:asciiTheme="majorHAnsi" w:hAnsiTheme="majorHAnsi"/>
          <w:sz w:val="28"/>
          <w:szCs w:val="28"/>
        </w:rPr>
        <w:t xml:space="preserve"> </w:t>
      </w:r>
      <w:r w:rsidR="000557FA">
        <w:rPr>
          <w:rFonts w:asciiTheme="majorHAnsi" w:hAnsiTheme="majorHAnsi"/>
          <w:sz w:val="28"/>
          <w:szCs w:val="28"/>
        </w:rPr>
        <w:t>в</w:t>
      </w:r>
      <w:r w:rsidRPr="004D5094">
        <w:rPr>
          <w:rFonts w:asciiTheme="majorHAnsi" w:hAnsiTheme="majorHAnsi"/>
          <w:sz w:val="28"/>
          <w:szCs w:val="28"/>
        </w:rPr>
        <w:t>ызвать у детей интерес к жизни А. С. Пушкина, же</w:t>
      </w:r>
      <w:r w:rsidR="0075493F">
        <w:rPr>
          <w:rFonts w:asciiTheme="majorHAnsi" w:hAnsiTheme="majorHAnsi"/>
          <w:sz w:val="28"/>
          <w:szCs w:val="28"/>
        </w:rPr>
        <w:t>лание узнать о нем и его семье.</w:t>
      </w:r>
      <w:r w:rsidR="0075493F" w:rsidRPr="004D5094">
        <w:rPr>
          <w:rFonts w:asciiTheme="majorHAnsi" w:hAnsiTheme="majorHAnsi"/>
          <w:sz w:val="28"/>
          <w:szCs w:val="28"/>
        </w:rPr>
        <w:t xml:space="preserve"> </w:t>
      </w:r>
      <w:r w:rsidR="000557FA">
        <w:rPr>
          <w:rFonts w:asciiTheme="majorHAnsi" w:hAnsiTheme="majorHAnsi"/>
          <w:sz w:val="28"/>
          <w:szCs w:val="28"/>
        </w:rPr>
        <w:t>Проводила с детьми беседы</w:t>
      </w:r>
      <w:r w:rsidR="0075493F" w:rsidRPr="004D5094">
        <w:rPr>
          <w:rFonts w:asciiTheme="majorHAnsi" w:hAnsiTheme="majorHAnsi"/>
          <w:sz w:val="28"/>
          <w:szCs w:val="28"/>
        </w:rPr>
        <w:t xml:space="preserve"> о</w:t>
      </w:r>
      <w:r w:rsidR="0075493F" w:rsidRPr="004D5094">
        <w:rPr>
          <w:rFonts w:asciiTheme="majorHAnsi" w:hAnsiTheme="majorHAnsi"/>
          <w:color w:val="000000"/>
          <w:sz w:val="28"/>
          <w:szCs w:val="28"/>
        </w:rPr>
        <w:t xml:space="preserve"> творчестве великого русского поэта А. С. </w:t>
      </w:r>
      <w:r w:rsidR="000557FA">
        <w:rPr>
          <w:rFonts w:asciiTheme="majorHAnsi" w:hAnsiTheme="majorHAnsi"/>
          <w:color w:val="000000"/>
          <w:sz w:val="28"/>
          <w:szCs w:val="28"/>
        </w:rPr>
        <w:t>Пушкина; о биографии</w:t>
      </w:r>
      <w:r w:rsidR="0075493F" w:rsidRPr="004D5094">
        <w:rPr>
          <w:rFonts w:asciiTheme="majorHAnsi" w:hAnsiTheme="majorHAnsi"/>
          <w:color w:val="000000"/>
          <w:sz w:val="28"/>
          <w:szCs w:val="28"/>
        </w:rPr>
        <w:t xml:space="preserve"> (детские годы, жизнь и гибель)</w:t>
      </w:r>
      <w:r w:rsidR="000557FA">
        <w:rPr>
          <w:rFonts w:asciiTheme="majorHAnsi" w:hAnsiTheme="majorHAnsi"/>
          <w:color w:val="000000"/>
          <w:sz w:val="28"/>
          <w:szCs w:val="28"/>
        </w:rPr>
        <w:t>.</w:t>
      </w:r>
      <w:r w:rsidR="000557FA" w:rsidRPr="000557FA">
        <w:rPr>
          <w:rFonts w:asciiTheme="majorHAnsi" w:hAnsiTheme="majorHAnsi"/>
          <w:sz w:val="28"/>
          <w:szCs w:val="28"/>
        </w:rPr>
        <w:t xml:space="preserve"> </w:t>
      </w:r>
      <w:r w:rsidR="000557FA">
        <w:rPr>
          <w:rFonts w:asciiTheme="majorHAnsi" w:hAnsiTheme="majorHAnsi"/>
          <w:sz w:val="28"/>
          <w:szCs w:val="28"/>
        </w:rPr>
        <w:t>Чтобы п</w:t>
      </w:r>
      <w:r w:rsidR="000557FA" w:rsidRPr="004D5094">
        <w:rPr>
          <w:rFonts w:asciiTheme="majorHAnsi" w:hAnsiTheme="majorHAnsi"/>
          <w:sz w:val="28"/>
          <w:szCs w:val="28"/>
        </w:rPr>
        <w:t>ознакомить детей с местами, где жил и учился</w:t>
      </w:r>
      <w:r w:rsidR="000557FA">
        <w:rPr>
          <w:rFonts w:asciiTheme="majorHAnsi" w:hAnsiTheme="majorHAnsi"/>
          <w:sz w:val="28"/>
          <w:szCs w:val="28"/>
        </w:rPr>
        <w:t xml:space="preserve"> поэт, с его семьей, использовала</w:t>
      </w:r>
      <w:r w:rsidR="000557FA" w:rsidRPr="004D5094">
        <w:rPr>
          <w:rFonts w:asciiTheme="majorHAnsi" w:hAnsiTheme="majorHAnsi"/>
          <w:spacing w:val="-2"/>
          <w:sz w:val="28"/>
          <w:szCs w:val="28"/>
        </w:rPr>
        <w:t xml:space="preserve"> фотографии, </w:t>
      </w:r>
      <w:r w:rsidR="000557FA">
        <w:rPr>
          <w:rFonts w:asciiTheme="majorHAnsi" w:hAnsiTheme="majorHAnsi"/>
          <w:sz w:val="28"/>
          <w:szCs w:val="28"/>
        </w:rPr>
        <w:t>открытки,</w:t>
      </w:r>
      <w:r w:rsidR="000557FA">
        <w:rPr>
          <w:rFonts w:asciiTheme="majorHAnsi" w:hAnsiTheme="majorHAnsi"/>
          <w:color w:val="000000"/>
          <w:sz w:val="28"/>
          <w:szCs w:val="28"/>
        </w:rPr>
        <w:t xml:space="preserve"> иллюстрации, слайды и презентации.</w:t>
      </w:r>
      <w:r w:rsidR="000F6D13">
        <w:rPr>
          <w:rFonts w:asciiTheme="majorHAnsi" w:hAnsiTheme="majorHAnsi"/>
          <w:color w:val="000000"/>
          <w:sz w:val="28"/>
          <w:szCs w:val="28"/>
        </w:rPr>
        <w:t xml:space="preserve"> </w:t>
      </w:r>
      <w:r w:rsidR="00B2120C" w:rsidRPr="004D5094">
        <w:rPr>
          <w:rFonts w:asciiTheme="majorHAnsi" w:hAnsiTheme="majorHAnsi"/>
          <w:sz w:val="28"/>
          <w:szCs w:val="28"/>
        </w:rPr>
        <w:t>На примере выс</w:t>
      </w:r>
      <w:r w:rsidR="00B2120C">
        <w:rPr>
          <w:rFonts w:asciiTheme="majorHAnsi" w:hAnsiTheme="majorHAnsi"/>
          <w:sz w:val="28"/>
          <w:szCs w:val="28"/>
        </w:rPr>
        <w:t>тавки книг</w:t>
      </w:r>
      <w:r w:rsidR="00B2120C" w:rsidRPr="004D5094">
        <w:rPr>
          <w:rFonts w:asciiTheme="majorHAnsi" w:hAnsiTheme="majorHAnsi"/>
          <w:sz w:val="28"/>
          <w:szCs w:val="28"/>
        </w:rPr>
        <w:t xml:space="preserve"> </w:t>
      </w:r>
      <w:r w:rsidR="00B2120C">
        <w:rPr>
          <w:rFonts w:asciiTheme="majorHAnsi" w:hAnsiTheme="majorHAnsi"/>
          <w:sz w:val="28"/>
          <w:szCs w:val="28"/>
        </w:rPr>
        <w:t>было дано</w:t>
      </w:r>
      <w:r w:rsidR="00B2120C" w:rsidRPr="008452D9">
        <w:rPr>
          <w:rFonts w:asciiTheme="majorHAnsi" w:hAnsiTheme="majorHAnsi"/>
          <w:sz w:val="28"/>
          <w:szCs w:val="28"/>
        </w:rPr>
        <w:t xml:space="preserve"> </w:t>
      </w:r>
      <w:r w:rsidR="00B2120C" w:rsidRPr="004D5094">
        <w:rPr>
          <w:rFonts w:asciiTheme="majorHAnsi" w:hAnsiTheme="majorHAnsi"/>
          <w:sz w:val="28"/>
          <w:szCs w:val="28"/>
        </w:rPr>
        <w:t>детям представление о разнообразии книг сказок поэта.</w:t>
      </w:r>
    </w:p>
    <w:p w:rsidR="000F6D13" w:rsidRDefault="000F6D13" w:rsidP="000F6D13">
      <w:pPr>
        <w:rPr>
          <w:rFonts w:asciiTheme="majorHAnsi" w:hAnsiTheme="majorHAnsi"/>
          <w:color w:val="000000"/>
          <w:sz w:val="28"/>
          <w:szCs w:val="28"/>
        </w:rPr>
      </w:pPr>
      <w:r w:rsidRPr="004D5094">
        <w:rPr>
          <w:rFonts w:asciiTheme="majorHAnsi" w:hAnsiTheme="majorHAnsi"/>
          <w:color w:val="000000"/>
          <w:sz w:val="28"/>
          <w:szCs w:val="28"/>
        </w:rPr>
        <w:t xml:space="preserve">Ознакомление с художественной литературой. </w:t>
      </w:r>
    </w:p>
    <w:p w:rsidR="00350914" w:rsidRDefault="000F6D13" w:rsidP="000D0CE5">
      <w:pPr>
        <w:rPr>
          <w:rFonts w:asciiTheme="majorHAnsi" w:hAnsiTheme="majorHAnsi"/>
          <w:sz w:val="28"/>
          <w:szCs w:val="28"/>
        </w:rPr>
      </w:pPr>
      <w:r w:rsidRPr="004D5094">
        <w:rPr>
          <w:rFonts w:asciiTheme="majorHAnsi" w:hAnsiTheme="majorHAnsi"/>
          <w:color w:val="000000"/>
          <w:sz w:val="28"/>
          <w:szCs w:val="28"/>
        </w:rPr>
        <w:t xml:space="preserve">Чтение </w:t>
      </w:r>
      <w:r>
        <w:rPr>
          <w:rFonts w:asciiTheme="majorHAnsi" w:hAnsiTheme="majorHAnsi"/>
          <w:color w:val="000000"/>
          <w:sz w:val="28"/>
          <w:szCs w:val="28"/>
        </w:rPr>
        <w:t xml:space="preserve">отрывка «У Лукоморья дуб зеленый…» из сказки «Руслан и Людмила»; знакомство с произведениями: </w:t>
      </w:r>
      <w:r w:rsidRPr="004D5094">
        <w:rPr>
          <w:rFonts w:asciiTheme="majorHAnsi" w:hAnsiTheme="majorHAnsi"/>
          <w:color w:val="000000"/>
          <w:sz w:val="28"/>
          <w:szCs w:val="28"/>
        </w:rPr>
        <w:t>«Сказка о рыбаке и рыб</w:t>
      </w:r>
      <w:r>
        <w:rPr>
          <w:rFonts w:asciiTheme="majorHAnsi" w:hAnsiTheme="majorHAnsi"/>
          <w:color w:val="000000"/>
          <w:sz w:val="28"/>
          <w:szCs w:val="28"/>
        </w:rPr>
        <w:t xml:space="preserve">ке», «Сказка о золотом петушке», «Сказка о мертвой царевне и семи богатырях», «Сказка о попе и работнике его </w:t>
      </w:r>
      <w:proofErr w:type="spellStart"/>
      <w:r>
        <w:rPr>
          <w:rFonts w:asciiTheme="majorHAnsi" w:hAnsiTheme="majorHAnsi"/>
          <w:color w:val="000000"/>
          <w:sz w:val="28"/>
          <w:szCs w:val="28"/>
        </w:rPr>
        <w:t>Балде</w:t>
      </w:r>
      <w:proofErr w:type="spellEnd"/>
      <w:r>
        <w:rPr>
          <w:rFonts w:asciiTheme="majorHAnsi" w:hAnsiTheme="majorHAnsi"/>
          <w:color w:val="000000"/>
          <w:sz w:val="28"/>
          <w:szCs w:val="28"/>
        </w:rPr>
        <w:t>», «Сказка</w:t>
      </w:r>
      <w:r w:rsidR="00B2120C">
        <w:rPr>
          <w:rFonts w:asciiTheme="majorHAnsi" w:hAnsiTheme="majorHAnsi"/>
          <w:color w:val="000000"/>
          <w:sz w:val="28"/>
          <w:szCs w:val="28"/>
        </w:rPr>
        <w:t xml:space="preserve"> о царе </w:t>
      </w:r>
      <w:proofErr w:type="spellStart"/>
      <w:r w:rsidR="00B2120C">
        <w:rPr>
          <w:rFonts w:asciiTheme="majorHAnsi" w:hAnsiTheme="majorHAnsi"/>
          <w:color w:val="000000"/>
          <w:sz w:val="28"/>
          <w:szCs w:val="28"/>
        </w:rPr>
        <w:t>Салтане</w:t>
      </w:r>
      <w:proofErr w:type="spellEnd"/>
      <w:r w:rsidR="00B2120C">
        <w:rPr>
          <w:rFonts w:asciiTheme="majorHAnsi" w:hAnsiTheme="majorHAnsi"/>
          <w:color w:val="000000"/>
          <w:sz w:val="28"/>
          <w:szCs w:val="28"/>
        </w:rPr>
        <w:t xml:space="preserve">, сыне его, могучем и славном богатыре </w:t>
      </w:r>
      <w:proofErr w:type="spellStart"/>
      <w:r w:rsidR="00B2120C">
        <w:rPr>
          <w:rFonts w:asciiTheme="majorHAnsi" w:hAnsiTheme="majorHAnsi"/>
          <w:color w:val="000000"/>
          <w:sz w:val="28"/>
          <w:szCs w:val="28"/>
        </w:rPr>
        <w:t>Гвидоне</w:t>
      </w:r>
      <w:proofErr w:type="spellEnd"/>
      <w:r w:rsidR="00B2120C">
        <w:rPr>
          <w:rFonts w:asciiTheme="majorHAnsi" w:hAnsiTheme="majorHAnsi"/>
          <w:color w:val="000000"/>
          <w:sz w:val="28"/>
          <w:szCs w:val="28"/>
        </w:rPr>
        <w:t xml:space="preserve"> </w:t>
      </w:r>
      <w:proofErr w:type="spellStart"/>
      <w:r w:rsidR="00B2120C">
        <w:rPr>
          <w:rFonts w:asciiTheme="majorHAnsi" w:hAnsiTheme="majorHAnsi"/>
          <w:color w:val="000000"/>
          <w:sz w:val="28"/>
          <w:szCs w:val="28"/>
        </w:rPr>
        <w:t>Салтановиче</w:t>
      </w:r>
      <w:proofErr w:type="spellEnd"/>
      <w:r w:rsidR="00B2120C">
        <w:rPr>
          <w:rFonts w:asciiTheme="majorHAnsi" w:hAnsiTheme="majorHAnsi"/>
          <w:color w:val="000000"/>
          <w:sz w:val="28"/>
          <w:szCs w:val="28"/>
        </w:rPr>
        <w:t xml:space="preserve"> и о прекрасной царевне Лебедь».</w:t>
      </w:r>
      <w:r>
        <w:rPr>
          <w:rFonts w:asciiTheme="majorHAnsi" w:hAnsiTheme="majorHAnsi"/>
          <w:color w:val="000000"/>
          <w:sz w:val="28"/>
          <w:szCs w:val="28"/>
        </w:rPr>
        <w:t xml:space="preserve"> </w:t>
      </w:r>
      <w:r w:rsidR="00B2120C">
        <w:rPr>
          <w:rFonts w:asciiTheme="majorHAnsi" w:hAnsiTheme="majorHAnsi"/>
          <w:color w:val="000000"/>
          <w:sz w:val="28"/>
          <w:szCs w:val="28"/>
        </w:rPr>
        <w:t>После прочтения каждой сказки проводились обсуждения, беседы. Хотелось, чтобы</w:t>
      </w:r>
      <w:r w:rsidR="00B2120C" w:rsidRPr="004D5094">
        <w:rPr>
          <w:rFonts w:asciiTheme="majorHAnsi" w:hAnsiTheme="majorHAnsi"/>
          <w:sz w:val="28"/>
          <w:szCs w:val="28"/>
        </w:rPr>
        <w:t xml:space="preserve"> у детей</w:t>
      </w:r>
      <w:r w:rsidR="00B2120C">
        <w:rPr>
          <w:rFonts w:asciiTheme="majorHAnsi" w:hAnsiTheme="majorHAnsi"/>
          <w:sz w:val="28"/>
          <w:szCs w:val="28"/>
        </w:rPr>
        <w:t xml:space="preserve"> развивалась</w:t>
      </w:r>
      <w:r w:rsidR="00B2120C" w:rsidRPr="004D5094">
        <w:rPr>
          <w:rFonts w:asciiTheme="majorHAnsi" w:hAnsiTheme="majorHAnsi"/>
          <w:sz w:val="28"/>
          <w:szCs w:val="28"/>
        </w:rPr>
        <w:t xml:space="preserve"> любовь к пушкинскому слову, умение внимательно слушать, рассуждать и обсуждать.</w:t>
      </w:r>
      <w:r w:rsidR="00B2120C">
        <w:rPr>
          <w:rFonts w:asciiTheme="majorHAnsi" w:hAnsiTheme="majorHAnsi"/>
          <w:sz w:val="28"/>
          <w:szCs w:val="28"/>
        </w:rPr>
        <w:t xml:space="preserve"> </w:t>
      </w:r>
    </w:p>
    <w:p w:rsidR="00C32AC0" w:rsidRDefault="000D0CE5" w:rsidP="000D0CE5">
      <w:pPr>
        <w:rPr>
          <w:rFonts w:asciiTheme="majorHAnsi" w:hAnsiTheme="majorHAnsi"/>
          <w:sz w:val="28"/>
          <w:szCs w:val="28"/>
        </w:rPr>
      </w:pPr>
      <w:r>
        <w:rPr>
          <w:rFonts w:asciiTheme="majorHAnsi" w:hAnsiTheme="majorHAnsi"/>
          <w:sz w:val="28"/>
          <w:szCs w:val="28"/>
        </w:rPr>
        <w:t xml:space="preserve">Для закрепления содержания сказок, проявления и развитию творческих способностей вместе с детьми рисовали, лепили, делали аппликацию. </w:t>
      </w:r>
    </w:p>
    <w:p w:rsidR="00350914" w:rsidRDefault="000D0CE5" w:rsidP="00C32AC0">
      <w:pPr>
        <w:rPr>
          <w:rFonts w:asciiTheme="majorHAnsi" w:hAnsiTheme="majorHAnsi"/>
          <w:spacing w:val="-3"/>
          <w:sz w:val="28"/>
          <w:szCs w:val="28"/>
        </w:rPr>
      </w:pPr>
      <w:r w:rsidRPr="004D5094">
        <w:rPr>
          <w:rFonts w:asciiTheme="majorHAnsi" w:hAnsiTheme="majorHAnsi"/>
          <w:color w:val="000000"/>
          <w:sz w:val="28"/>
          <w:szCs w:val="28"/>
        </w:rPr>
        <w:t xml:space="preserve">Коллективная </w:t>
      </w:r>
      <w:r w:rsidRPr="004D5094">
        <w:rPr>
          <w:rFonts w:asciiTheme="majorHAnsi" w:hAnsiTheme="majorHAnsi"/>
          <w:bCs/>
          <w:color w:val="000000"/>
          <w:sz w:val="28"/>
          <w:szCs w:val="28"/>
        </w:rPr>
        <w:t>аппликация</w:t>
      </w:r>
      <w:r w:rsidRPr="004D5094">
        <w:rPr>
          <w:rFonts w:asciiTheme="majorHAnsi" w:hAnsiTheme="majorHAnsi"/>
          <w:i/>
          <w:iCs/>
          <w:color w:val="000000"/>
          <w:sz w:val="28"/>
          <w:szCs w:val="28"/>
        </w:rPr>
        <w:t xml:space="preserve"> </w:t>
      </w:r>
      <w:r w:rsidR="00C32AC0">
        <w:rPr>
          <w:rFonts w:asciiTheme="majorHAnsi" w:hAnsiTheme="majorHAnsi"/>
          <w:color w:val="000000"/>
          <w:sz w:val="28"/>
          <w:szCs w:val="28"/>
        </w:rPr>
        <w:t>по «Сказке о рыбаке и рыбке»,</w:t>
      </w:r>
      <w:r w:rsidRPr="004D5094">
        <w:rPr>
          <w:rFonts w:asciiTheme="majorHAnsi" w:hAnsiTheme="majorHAnsi"/>
          <w:i/>
          <w:iCs/>
          <w:color w:val="000000"/>
          <w:sz w:val="28"/>
          <w:szCs w:val="28"/>
        </w:rPr>
        <w:t> </w:t>
      </w:r>
      <w:r w:rsidR="00C32AC0">
        <w:rPr>
          <w:rFonts w:asciiTheme="majorHAnsi" w:hAnsiTheme="majorHAnsi"/>
          <w:color w:val="000000"/>
          <w:sz w:val="28"/>
          <w:szCs w:val="28"/>
        </w:rPr>
        <w:t>р</w:t>
      </w:r>
      <w:r w:rsidRPr="004D5094">
        <w:rPr>
          <w:rFonts w:asciiTheme="majorHAnsi" w:hAnsiTheme="majorHAnsi"/>
          <w:sz w:val="28"/>
          <w:szCs w:val="28"/>
        </w:rPr>
        <w:t>исование «Золотая рыбка»</w:t>
      </w:r>
      <w:r w:rsidR="00C32AC0">
        <w:rPr>
          <w:rFonts w:asciiTheme="majorHAnsi" w:hAnsiTheme="majorHAnsi"/>
          <w:sz w:val="28"/>
          <w:szCs w:val="28"/>
        </w:rPr>
        <w:t xml:space="preserve">, рисование по «Сказке о царе </w:t>
      </w:r>
      <w:proofErr w:type="spellStart"/>
      <w:r w:rsidR="00C32AC0">
        <w:rPr>
          <w:rFonts w:asciiTheme="majorHAnsi" w:hAnsiTheme="majorHAnsi"/>
          <w:sz w:val="28"/>
          <w:szCs w:val="28"/>
        </w:rPr>
        <w:t>Салтане</w:t>
      </w:r>
      <w:proofErr w:type="spellEnd"/>
      <w:r w:rsidR="00C32AC0">
        <w:rPr>
          <w:rFonts w:asciiTheme="majorHAnsi" w:hAnsiTheme="majorHAnsi"/>
          <w:sz w:val="28"/>
          <w:szCs w:val="28"/>
        </w:rPr>
        <w:t>…», рисование «Золотой петушок»,</w:t>
      </w:r>
      <w:r w:rsidRPr="004D5094">
        <w:rPr>
          <w:rFonts w:asciiTheme="majorHAnsi" w:hAnsiTheme="majorHAnsi"/>
          <w:sz w:val="28"/>
          <w:szCs w:val="28"/>
        </w:rPr>
        <w:t xml:space="preserve"> </w:t>
      </w:r>
      <w:r w:rsidR="00C32AC0">
        <w:rPr>
          <w:rFonts w:asciiTheme="majorHAnsi" w:hAnsiTheme="majorHAnsi"/>
          <w:sz w:val="28"/>
          <w:szCs w:val="28"/>
        </w:rPr>
        <w:t>аппликация «Богатыри», л</w:t>
      </w:r>
      <w:r w:rsidRPr="004D5094">
        <w:rPr>
          <w:rFonts w:asciiTheme="majorHAnsi" w:hAnsiTheme="majorHAnsi"/>
          <w:sz w:val="28"/>
          <w:szCs w:val="28"/>
        </w:rPr>
        <w:t>епка</w:t>
      </w:r>
      <w:r w:rsidRPr="004D5094">
        <w:rPr>
          <w:rFonts w:asciiTheme="majorHAnsi" w:hAnsiTheme="majorHAnsi"/>
          <w:spacing w:val="-3"/>
          <w:sz w:val="28"/>
          <w:szCs w:val="28"/>
        </w:rPr>
        <w:t xml:space="preserve"> «Золотой петушок». </w:t>
      </w:r>
    </w:p>
    <w:p w:rsidR="00C32AC0" w:rsidRPr="004D5094" w:rsidRDefault="00C32AC0" w:rsidP="00C32AC0">
      <w:pPr>
        <w:rPr>
          <w:rFonts w:asciiTheme="majorHAnsi" w:hAnsiTheme="majorHAnsi"/>
          <w:sz w:val="28"/>
          <w:szCs w:val="28"/>
        </w:rPr>
      </w:pPr>
      <w:r>
        <w:rPr>
          <w:rFonts w:asciiTheme="majorHAnsi" w:hAnsiTheme="majorHAnsi"/>
          <w:spacing w:val="-3"/>
          <w:sz w:val="28"/>
          <w:szCs w:val="28"/>
        </w:rPr>
        <w:t xml:space="preserve">Чтобы </w:t>
      </w:r>
      <w:r>
        <w:rPr>
          <w:rFonts w:asciiTheme="majorHAnsi" w:hAnsiTheme="majorHAnsi"/>
          <w:sz w:val="28"/>
          <w:szCs w:val="28"/>
        </w:rPr>
        <w:t>с</w:t>
      </w:r>
      <w:r w:rsidRPr="004D5094">
        <w:rPr>
          <w:rFonts w:asciiTheme="majorHAnsi" w:hAnsiTheme="majorHAnsi"/>
          <w:sz w:val="28"/>
          <w:szCs w:val="28"/>
        </w:rPr>
        <w:t>истематизировать зн</w:t>
      </w:r>
      <w:r>
        <w:rPr>
          <w:rFonts w:asciiTheme="majorHAnsi" w:hAnsiTheme="majorHAnsi"/>
          <w:sz w:val="28"/>
          <w:szCs w:val="28"/>
        </w:rPr>
        <w:t>ания детей о услышанных сказках, проводились занятия по разным образовательным областям:</w:t>
      </w:r>
      <w:r w:rsidRPr="00C32AC0">
        <w:rPr>
          <w:rFonts w:asciiTheme="majorHAnsi" w:hAnsiTheme="majorHAnsi"/>
          <w:sz w:val="28"/>
          <w:szCs w:val="28"/>
        </w:rPr>
        <w:t xml:space="preserve"> </w:t>
      </w:r>
      <w:r w:rsidR="00350914">
        <w:rPr>
          <w:rFonts w:asciiTheme="majorHAnsi" w:hAnsiTheme="majorHAnsi"/>
          <w:sz w:val="28"/>
          <w:szCs w:val="28"/>
        </w:rPr>
        <w:t>з</w:t>
      </w:r>
      <w:r w:rsidRPr="004D5094">
        <w:rPr>
          <w:rFonts w:asciiTheme="majorHAnsi" w:hAnsiTheme="majorHAnsi"/>
          <w:sz w:val="28"/>
          <w:szCs w:val="28"/>
        </w:rPr>
        <w:t>анятие по ознакомлени</w:t>
      </w:r>
      <w:r w:rsidR="00350914">
        <w:rPr>
          <w:rFonts w:asciiTheme="majorHAnsi" w:hAnsiTheme="majorHAnsi"/>
          <w:sz w:val="28"/>
          <w:szCs w:val="28"/>
        </w:rPr>
        <w:t xml:space="preserve">ю с окружающим «Мой </w:t>
      </w:r>
      <w:proofErr w:type="spellStart"/>
      <w:r w:rsidR="00350914">
        <w:rPr>
          <w:rFonts w:asciiTheme="majorHAnsi" w:hAnsiTheme="majorHAnsi"/>
          <w:sz w:val="28"/>
          <w:szCs w:val="28"/>
        </w:rPr>
        <w:t>А.С.Пушкин</w:t>
      </w:r>
      <w:proofErr w:type="spellEnd"/>
      <w:r w:rsidR="00350914">
        <w:rPr>
          <w:rFonts w:asciiTheme="majorHAnsi" w:hAnsiTheme="majorHAnsi"/>
          <w:sz w:val="28"/>
          <w:szCs w:val="28"/>
        </w:rPr>
        <w:t xml:space="preserve">», </w:t>
      </w:r>
      <w:r w:rsidR="00350914">
        <w:rPr>
          <w:rFonts w:asciiTheme="majorHAnsi" w:hAnsiTheme="majorHAnsi"/>
          <w:sz w:val="28"/>
          <w:szCs w:val="28"/>
          <w:lang w:eastAsia="en-US"/>
        </w:rPr>
        <w:t>р</w:t>
      </w:r>
      <w:r w:rsidRPr="004D5094">
        <w:rPr>
          <w:rFonts w:asciiTheme="majorHAnsi" w:hAnsiTheme="majorHAnsi"/>
          <w:sz w:val="28"/>
          <w:szCs w:val="28"/>
          <w:lang w:eastAsia="en-US"/>
        </w:rPr>
        <w:t>исова</w:t>
      </w:r>
      <w:r w:rsidR="00350914">
        <w:rPr>
          <w:rFonts w:asciiTheme="majorHAnsi" w:hAnsiTheme="majorHAnsi"/>
          <w:sz w:val="28"/>
          <w:szCs w:val="28"/>
          <w:lang w:eastAsia="en-US"/>
        </w:rPr>
        <w:t>ние</w:t>
      </w:r>
      <w:r w:rsidRPr="004D5094">
        <w:rPr>
          <w:rFonts w:asciiTheme="majorHAnsi" w:hAnsiTheme="majorHAnsi"/>
          <w:sz w:val="28"/>
          <w:szCs w:val="28"/>
          <w:lang w:eastAsia="en-US"/>
        </w:rPr>
        <w:t xml:space="preserve"> «Сказки Пушкина мы любим!»</w:t>
      </w:r>
      <w:r w:rsidR="00350914">
        <w:rPr>
          <w:rFonts w:asciiTheme="majorHAnsi" w:hAnsiTheme="majorHAnsi"/>
          <w:sz w:val="28"/>
          <w:szCs w:val="28"/>
          <w:lang w:eastAsia="en-US"/>
        </w:rPr>
        <w:t xml:space="preserve">, </w:t>
      </w:r>
      <w:r w:rsidR="00350914">
        <w:rPr>
          <w:rFonts w:asciiTheme="majorHAnsi" w:hAnsiTheme="majorHAnsi"/>
          <w:bCs/>
          <w:sz w:val="28"/>
          <w:szCs w:val="28"/>
        </w:rPr>
        <w:t>л</w:t>
      </w:r>
      <w:r w:rsidRPr="004D5094">
        <w:rPr>
          <w:rFonts w:asciiTheme="majorHAnsi" w:hAnsiTheme="majorHAnsi"/>
          <w:bCs/>
          <w:sz w:val="28"/>
          <w:szCs w:val="28"/>
        </w:rPr>
        <w:t>итературный досуг по сказкам А.С. Пушкина</w:t>
      </w:r>
      <w:r w:rsidR="00350914">
        <w:rPr>
          <w:rFonts w:asciiTheme="majorHAnsi" w:hAnsiTheme="majorHAnsi"/>
          <w:bCs/>
          <w:sz w:val="28"/>
          <w:szCs w:val="28"/>
        </w:rPr>
        <w:t>,</w:t>
      </w:r>
      <w:r w:rsidR="00350914">
        <w:rPr>
          <w:rFonts w:asciiTheme="majorHAnsi" w:hAnsiTheme="majorHAnsi"/>
          <w:sz w:val="28"/>
          <w:szCs w:val="28"/>
        </w:rPr>
        <w:t xml:space="preserve"> б</w:t>
      </w:r>
      <w:r w:rsidRPr="004D5094">
        <w:rPr>
          <w:rFonts w:asciiTheme="majorHAnsi" w:hAnsiTheme="majorHAnsi"/>
          <w:sz w:val="28"/>
          <w:szCs w:val="28"/>
        </w:rPr>
        <w:t>еседа «Любимый герой сказки»</w:t>
      </w:r>
      <w:r w:rsidR="00350914">
        <w:rPr>
          <w:rFonts w:asciiTheme="majorHAnsi" w:hAnsiTheme="majorHAnsi"/>
          <w:sz w:val="28"/>
          <w:szCs w:val="28"/>
        </w:rPr>
        <w:t>,</w:t>
      </w:r>
      <w:r w:rsidRPr="00C32AC0">
        <w:rPr>
          <w:rFonts w:asciiTheme="majorHAnsi" w:hAnsiTheme="majorHAnsi"/>
          <w:sz w:val="28"/>
          <w:szCs w:val="28"/>
        </w:rPr>
        <w:t xml:space="preserve"> </w:t>
      </w:r>
      <w:r w:rsidR="00350914">
        <w:rPr>
          <w:rFonts w:asciiTheme="majorHAnsi" w:hAnsiTheme="majorHAnsi"/>
          <w:sz w:val="28"/>
          <w:szCs w:val="28"/>
        </w:rPr>
        <w:t>з</w:t>
      </w:r>
      <w:r w:rsidRPr="004D5094">
        <w:rPr>
          <w:rFonts w:asciiTheme="majorHAnsi" w:hAnsiTheme="majorHAnsi"/>
          <w:sz w:val="28"/>
          <w:szCs w:val="28"/>
        </w:rPr>
        <w:t>анятие п</w:t>
      </w:r>
      <w:r w:rsidR="00350914">
        <w:rPr>
          <w:rFonts w:asciiTheme="majorHAnsi" w:hAnsiTheme="majorHAnsi"/>
          <w:sz w:val="28"/>
          <w:szCs w:val="28"/>
        </w:rPr>
        <w:t>о ФЭМП «Путешествие по сказкам», интегрированное занятие</w:t>
      </w:r>
      <w:r w:rsidRPr="004D5094">
        <w:rPr>
          <w:rFonts w:asciiTheme="majorHAnsi" w:hAnsiTheme="majorHAnsi"/>
          <w:sz w:val="28"/>
          <w:szCs w:val="28"/>
        </w:rPr>
        <w:t xml:space="preserve"> «У Лукоморья».</w:t>
      </w:r>
    </w:p>
    <w:p w:rsidR="00530592" w:rsidRDefault="000862DF" w:rsidP="003B09FD">
      <w:pPr>
        <w:spacing w:after="300"/>
        <w:contextualSpacing/>
        <w:rPr>
          <w:rFonts w:asciiTheme="majorHAnsi" w:hAnsiTheme="majorHAnsi"/>
          <w:sz w:val="28"/>
          <w:szCs w:val="28"/>
        </w:rPr>
      </w:pPr>
      <w:r>
        <w:rPr>
          <w:rFonts w:asciiTheme="majorHAnsi" w:hAnsiTheme="majorHAnsi"/>
          <w:sz w:val="28"/>
          <w:szCs w:val="28"/>
        </w:rPr>
        <w:t xml:space="preserve">Говоря о творчестве </w:t>
      </w:r>
      <w:proofErr w:type="spellStart"/>
      <w:r>
        <w:rPr>
          <w:rFonts w:asciiTheme="majorHAnsi" w:hAnsiTheme="majorHAnsi"/>
          <w:sz w:val="28"/>
          <w:szCs w:val="28"/>
        </w:rPr>
        <w:t>А.С.Пушкина</w:t>
      </w:r>
      <w:proofErr w:type="spellEnd"/>
      <w:r>
        <w:rPr>
          <w:rFonts w:asciiTheme="majorHAnsi" w:hAnsiTheme="majorHAnsi"/>
          <w:sz w:val="28"/>
          <w:szCs w:val="28"/>
        </w:rPr>
        <w:t>, нельзя было не познакомить детей со стихотворениями о природе</w:t>
      </w:r>
      <w:r w:rsidRPr="00350914">
        <w:rPr>
          <w:rFonts w:asciiTheme="majorHAnsi" w:hAnsiTheme="majorHAnsi"/>
          <w:sz w:val="28"/>
          <w:szCs w:val="28"/>
        </w:rPr>
        <w:t>.</w:t>
      </w:r>
      <w:r w:rsidR="00350914">
        <w:rPr>
          <w:rFonts w:asciiTheme="majorHAnsi" w:hAnsiTheme="majorHAnsi"/>
          <w:sz w:val="28"/>
          <w:szCs w:val="28"/>
        </w:rPr>
        <w:t xml:space="preserve"> </w:t>
      </w:r>
      <w:r w:rsidR="00350914" w:rsidRPr="00350914">
        <w:rPr>
          <w:rFonts w:asciiTheme="majorHAnsi" w:hAnsiTheme="majorHAnsi"/>
          <w:sz w:val="28"/>
          <w:szCs w:val="28"/>
        </w:rPr>
        <w:t>Особенно Пушкин любил осень, она его восхищала. Много своих произведений А. С. Пушкин написал в это время года. Пушкин говорил: «Осень... любимое мое время... пора моих литературных трудов».</w:t>
      </w:r>
      <w:r w:rsidR="00350914">
        <w:rPr>
          <w:rFonts w:asciiTheme="majorHAnsi" w:hAnsiTheme="majorHAnsi"/>
          <w:sz w:val="28"/>
          <w:szCs w:val="28"/>
        </w:rPr>
        <w:t xml:space="preserve"> </w:t>
      </w:r>
      <w:r w:rsidR="003B09FD">
        <w:rPr>
          <w:rFonts w:asciiTheme="majorHAnsi" w:hAnsiTheme="majorHAnsi"/>
          <w:sz w:val="28"/>
          <w:szCs w:val="28"/>
        </w:rPr>
        <w:t xml:space="preserve">Заучивание стихотворений </w:t>
      </w:r>
      <w:r w:rsidR="00350914">
        <w:rPr>
          <w:rFonts w:asciiTheme="majorHAnsi" w:hAnsiTheme="majorHAnsi"/>
          <w:sz w:val="28"/>
          <w:szCs w:val="28"/>
        </w:rPr>
        <w:t>«Унылая пора…», «Октябрь уж наступил…», «Уж небо осенью дышало…»</w:t>
      </w:r>
      <w:r w:rsidR="003B09FD">
        <w:rPr>
          <w:rFonts w:asciiTheme="majorHAnsi" w:hAnsiTheme="majorHAnsi"/>
          <w:sz w:val="28"/>
          <w:szCs w:val="28"/>
        </w:rPr>
        <w:t>. Также чтение стихотворений о других временах года.</w:t>
      </w:r>
      <w:r w:rsidR="003B09FD" w:rsidRPr="003B09FD">
        <w:rPr>
          <w:rFonts w:asciiTheme="majorHAnsi" w:hAnsiTheme="majorHAnsi"/>
          <w:sz w:val="28"/>
          <w:szCs w:val="28"/>
        </w:rPr>
        <w:t xml:space="preserve"> </w:t>
      </w:r>
      <w:r w:rsidR="003B09FD">
        <w:rPr>
          <w:rFonts w:asciiTheme="majorHAnsi" w:hAnsiTheme="majorHAnsi"/>
          <w:sz w:val="28"/>
          <w:szCs w:val="28"/>
        </w:rPr>
        <w:t>Проводилось и</w:t>
      </w:r>
      <w:r w:rsidR="003B09FD" w:rsidRPr="004D5094">
        <w:rPr>
          <w:rFonts w:asciiTheme="majorHAnsi" w:hAnsiTheme="majorHAnsi"/>
          <w:sz w:val="28"/>
          <w:szCs w:val="28"/>
        </w:rPr>
        <w:t>нтегрированное занятие «Обра</w:t>
      </w:r>
      <w:r w:rsidR="003B09FD">
        <w:rPr>
          <w:rFonts w:asciiTheme="majorHAnsi" w:hAnsiTheme="majorHAnsi"/>
          <w:sz w:val="28"/>
          <w:szCs w:val="28"/>
        </w:rPr>
        <w:t>з осени в поэзии А. С. Пушкина», чтобы д</w:t>
      </w:r>
      <w:r w:rsidR="003B09FD" w:rsidRPr="004D5094">
        <w:rPr>
          <w:rFonts w:asciiTheme="majorHAnsi" w:hAnsiTheme="majorHAnsi"/>
          <w:sz w:val="28"/>
          <w:szCs w:val="28"/>
        </w:rPr>
        <w:t xml:space="preserve">ать детям более полную картину о </w:t>
      </w:r>
      <w:r w:rsidR="003B09FD" w:rsidRPr="004D5094">
        <w:rPr>
          <w:rFonts w:asciiTheme="majorHAnsi" w:hAnsiTheme="majorHAnsi"/>
          <w:spacing w:val="-1"/>
          <w:sz w:val="28"/>
          <w:szCs w:val="28"/>
        </w:rPr>
        <w:t xml:space="preserve">природе, </w:t>
      </w:r>
      <w:r w:rsidR="003B09FD" w:rsidRPr="004D5094">
        <w:rPr>
          <w:rFonts w:asciiTheme="majorHAnsi" w:hAnsiTheme="majorHAnsi"/>
          <w:spacing w:val="-1"/>
          <w:sz w:val="28"/>
          <w:szCs w:val="28"/>
        </w:rPr>
        <w:lastRenderedPageBreak/>
        <w:t xml:space="preserve">которая была описана в </w:t>
      </w:r>
      <w:r w:rsidR="003B09FD" w:rsidRPr="004D5094">
        <w:rPr>
          <w:rFonts w:asciiTheme="majorHAnsi" w:hAnsiTheme="majorHAnsi"/>
          <w:sz w:val="28"/>
          <w:szCs w:val="28"/>
        </w:rPr>
        <w:t>стихотворениях поэта,</w:t>
      </w:r>
      <w:r w:rsidR="003B09FD">
        <w:rPr>
          <w:rFonts w:asciiTheme="majorHAnsi" w:hAnsiTheme="majorHAnsi"/>
          <w:sz w:val="28"/>
          <w:szCs w:val="28"/>
        </w:rPr>
        <w:t xml:space="preserve"> расширить кругозор, научить</w:t>
      </w:r>
      <w:r w:rsidR="003B09FD" w:rsidRPr="004D5094">
        <w:rPr>
          <w:rFonts w:asciiTheme="majorHAnsi" w:hAnsiTheme="majorHAnsi"/>
          <w:sz w:val="28"/>
          <w:szCs w:val="28"/>
        </w:rPr>
        <w:t xml:space="preserve"> выбирать выразительные средства для изображения природы осенью.</w:t>
      </w:r>
      <w:r w:rsidR="00530592">
        <w:rPr>
          <w:rFonts w:asciiTheme="majorHAnsi" w:hAnsiTheme="majorHAnsi"/>
          <w:sz w:val="28"/>
          <w:szCs w:val="28"/>
        </w:rPr>
        <w:t xml:space="preserve"> </w:t>
      </w:r>
    </w:p>
    <w:p w:rsidR="003B09FD" w:rsidRPr="004D5094" w:rsidRDefault="00E074D9" w:rsidP="003B09FD">
      <w:pPr>
        <w:spacing w:after="300"/>
        <w:contextualSpacing/>
        <w:rPr>
          <w:rFonts w:asciiTheme="majorHAnsi" w:hAnsiTheme="majorHAnsi"/>
          <w:sz w:val="28"/>
          <w:szCs w:val="28"/>
        </w:rPr>
      </w:pPr>
      <w:r>
        <w:rPr>
          <w:rFonts w:asciiTheme="majorHAnsi" w:hAnsiTheme="majorHAnsi"/>
          <w:sz w:val="28"/>
          <w:szCs w:val="28"/>
        </w:rPr>
        <w:t>В ходе реализации проекта использовались сюжетно-ролевые, театрализованные, дидактические игры.</w:t>
      </w:r>
      <w:bookmarkStart w:id="0" w:name="_GoBack"/>
      <w:bookmarkEnd w:id="0"/>
    </w:p>
    <w:p w:rsidR="003B09FD" w:rsidRPr="004D5094" w:rsidRDefault="003B09FD" w:rsidP="003B09FD">
      <w:pPr>
        <w:rPr>
          <w:rFonts w:asciiTheme="majorHAnsi" w:hAnsiTheme="majorHAnsi"/>
          <w:sz w:val="28"/>
          <w:szCs w:val="28"/>
        </w:rPr>
      </w:pPr>
    </w:p>
    <w:p w:rsidR="004D5094" w:rsidRPr="004D5094" w:rsidRDefault="004D5094" w:rsidP="00F3749A">
      <w:pPr>
        <w:rPr>
          <w:rFonts w:asciiTheme="majorHAnsi" w:hAnsiTheme="majorHAnsi"/>
          <w:sz w:val="36"/>
          <w:szCs w:val="36"/>
          <w:u w:val="single"/>
        </w:rPr>
      </w:pPr>
      <w:r w:rsidRPr="004D5094">
        <w:rPr>
          <w:rFonts w:asciiTheme="majorHAnsi" w:hAnsiTheme="majorHAnsi"/>
          <w:sz w:val="28"/>
          <w:szCs w:val="28"/>
        </w:rPr>
        <w:t xml:space="preserve"> </w:t>
      </w:r>
      <w:r w:rsidRPr="004D5094">
        <w:rPr>
          <w:rFonts w:asciiTheme="majorHAnsi" w:hAnsiTheme="majorHAnsi"/>
          <w:b/>
          <w:sz w:val="36"/>
          <w:szCs w:val="36"/>
          <w:u w:val="single"/>
          <w:lang w:val="en-US"/>
        </w:rPr>
        <w:t>III</w:t>
      </w:r>
      <w:r w:rsidRPr="004D5094">
        <w:rPr>
          <w:rFonts w:asciiTheme="majorHAnsi" w:hAnsiTheme="majorHAnsi"/>
          <w:b/>
          <w:sz w:val="36"/>
          <w:szCs w:val="36"/>
          <w:u w:val="single"/>
        </w:rPr>
        <w:t xml:space="preserve"> этап – заключительный.</w:t>
      </w:r>
      <w:r w:rsidRPr="004D5094">
        <w:rPr>
          <w:rFonts w:asciiTheme="majorHAnsi" w:hAnsiTheme="majorHAnsi"/>
          <w:sz w:val="36"/>
          <w:szCs w:val="36"/>
          <w:u w:val="single"/>
        </w:rPr>
        <w:t xml:space="preserve"> </w:t>
      </w:r>
      <w:r w:rsidRPr="004D5094">
        <w:rPr>
          <w:rFonts w:asciiTheme="majorHAnsi" w:hAnsiTheme="majorHAnsi"/>
          <w:b/>
          <w:bCs/>
          <w:iCs/>
          <w:sz w:val="36"/>
          <w:szCs w:val="36"/>
          <w:u w:val="single"/>
        </w:rPr>
        <w:t>Самореализация всех участников проекта.</w:t>
      </w:r>
    </w:p>
    <w:p w:rsidR="003B09FD" w:rsidRDefault="003B09FD" w:rsidP="00F3749A">
      <w:pPr>
        <w:rPr>
          <w:rFonts w:asciiTheme="majorHAnsi" w:hAnsiTheme="majorHAnsi"/>
          <w:bCs/>
          <w:iCs/>
          <w:sz w:val="28"/>
          <w:szCs w:val="28"/>
        </w:rPr>
      </w:pPr>
    </w:p>
    <w:p w:rsidR="004D5094" w:rsidRPr="004D5094" w:rsidRDefault="003B09FD" w:rsidP="00F3749A">
      <w:pPr>
        <w:rPr>
          <w:rFonts w:asciiTheme="majorHAnsi" w:hAnsiTheme="majorHAnsi"/>
          <w:bCs/>
          <w:iCs/>
          <w:sz w:val="28"/>
          <w:szCs w:val="28"/>
        </w:rPr>
      </w:pPr>
      <w:r>
        <w:rPr>
          <w:rFonts w:asciiTheme="majorHAnsi" w:hAnsiTheme="majorHAnsi"/>
          <w:bCs/>
          <w:iCs/>
          <w:sz w:val="28"/>
          <w:szCs w:val="28"/>
        </w:rPr>
        <w:t xml:space="preserve">Итоговое мероприятие: открытое занятие «Путешествие по сказкам </w:t>
      </w:r>
      <w:proofErr w:type="spellStart"/>
      <w:r>
        <w:rPr>
          <w:rFonts w:asciiTheme="majorHAnsi" w:hAnsiTheme="majorHAnsi"/>
          <w:bCs/>
          <w:iCs/>
          <w:sz w:val="28"/>
          <w:szCs w:val="28"/>
        </w:rPr>
        <w:t>А.С.Пушкина</w:t>
      </w:r>
      <w:proofErr w:type="spellEnd"/>
      <w:r>
        <w:rPr>
          <w:rFonts w:asciiTheme="majorHAnsi" w:hAnsiTheme="majorHAnsi"/>
          <w:bCs/>
          <w:iCs/>
          <w:sz w:val="28"/>
          <w:szCs w:val="28"/>
        </w:rPr>
        <w:t>»; в</w:t>
      </w:r>
      <w:r w:rsidR="004D5094" w:rsidRPr="004D5094">
        <w:rPr>
          <w:rFonts w:asciiTheme="majorHAnsi" w:hAnsiTheme="majorHAnsi"/>
          <w:bCs/>
          <w:iCs/>
          <w:sz w:val="28"/>
          <w:szCs w:val="28"/>
        </w:rPr>
        <w:t xml:space="preserve">ыставка рисунков и поделок.  </w:t>
      </w:r>
    </w:p>
    <w:p w:rsidR="004D5094" w:rsidRPr="004D5094" w:rsidRDefault="004D5094" w:rsidP="00F3749A">
      <w:pPr>
        <w:spacing w:before="225" w:after="225"/>
        <w:rPr>
          <w:rFonts w:asciiTheme="majorHAnsi" w:hAnsiTheme="majorHAnsi"/>
          <w:sz w:val="36"/>
          <w:szCs w:val="36"/>
        </w:rPr>
      </w:pPr>
      <w:r w:rsidRPr="004D5094">
        <w:rPr>
          <w:rFonts w:asciiTheme="majorHAnsi" w:hAnsiTheme="majorHAnsi"/>
          <w:b/>
          <w:sz w:val="36"/>
          <w:szCs w:val="36"/>
        </w:rPr>
        <w:t>Вывод</w:t>
      </w:r>
      <w:r w:rsidRPr="004D5094">
        <w:rPr>
          <w:rFonts w:asciiTheme="majorHAnsi" w:hAnsiTheme="majorHAnsi"/>
          <w:sz w:val="36"/>
          <w:szCs w:val="36"/>
        </w:rPr>
        <w:t>:</w:t>
      </w:r>
    </w:p>
    <w:p w:rsidR="004D5094" w:rsidRPr="004D5094" w:rsidRDefault="004D5094" w:rsidP="00F3749A">
      <w:pPr>
        <w:spacing w:before="225" w:after="225"/>
        <w:rPr>
          <w:rFonts w:asciiTheme="majorHAnsi" w:hAnsiTheme="majorHAnsi"/>
          <w:sz w:val="28"/>
          <w:szCs w:val="28"/>
        </w:rPr>
      </w:pPr>
      <w:r w:rsidRPr="004D5094">
        <w:rPr>
          <w:rFonts w:asciiTheme="majorHAnsi" w:hAnsiTheme="majorHAnsi"/>
          <w:sz w:val="28"/>
          <w:szCs w:val="28"/>
        </w:rPr>
        <w:t>Все дети</w:t>
      </w:r>
      <w:r w:rsidRPr="004D5094">
        <w:rPr>
          <w:rFonts w:asciiTheme="majorHAnsi" w:hAnsiTheme="majorHAnsi" w:cs="Arial"/>
          <w:color w:val="333333"/>
        </w:rPr>
        <w:t xml:space="preserve"> </w:t>
      </w:r>
      <w:r w:rsidRPr="004D5094">
        <w:rPr>
          <w:rFonts w:asciiTheme="majorHAnsi" w:hAnsiTheme="majorHAnsi"/>
          <w:sz w:val="28"/>
          <w:szCs w:val="28"/>
        </w:rPr>
        <w:t xml:space="preserve">группы познакомились с великим русским поэтом А. С. Пушкиным, с его сказками «Сказка о царе </w:t>
      </w:r>
      <w:proofErr w:type="spellStart"/>
      <w:r w:rsidRPr="004D5094">
        <w:rPr>
          <w:rFonts w:asciiTheme="majorHAnsi" w:hAnsiTheme="majorHAnsi"/>
          <w:sz w:val="28"/>
          <w:szCs w:val="28"/>
        </w:rPr>
        <w:t>Салтане</w:t>
      </w:r>
      <w:proofErr w:type="spellEnd"/>
      <w:r w:rsidRPr="004D5094">
        <w:rPr>
          <w:rFonts w:asciiTheme="majorHAnsi" w:hAnsiTheme="majorHAnsi"/>
          <w:sz w:val="28"/>
          <w:szCs w:val="28"/>
        </w:rPr>
        <w:t xml:space="preserve">», «Сказка о мертвой царевне», «Сказка о рыбаке и рыбке», «Сказка о золотом петушке», «Сказка о попе и его работнике </w:t>
      </w:r>
      <w:proofErr w:type="spellStart"/>
      <w:r w:rsidRPr="004D5094">
        <w:rPr>
          <w:rFonts w:asciiTheme="majorHAnsi" w:hAnsiTheme="majorHAnsi"/>
          <w:sz w:val="28"/>
          <w:szCs w:val="28"/>
        </w:rPr>
        <w:t>Балде</w:t>
      </w:r>
      <w:proofErr w:type="spellEnd"/>
      <w:r w:rsidRPr="004D5094">
        <w:rPr>
          <w:rFonts w:asciiTheme="majorHAnsi" w:hAnsiTheme="majorHAnsi"/>
          <w:sz w:val="28"/>
          <w:szCs w:val="28"/>
        </w:rPr>
        <w:t xml:space="preserve">». Все дети участвовали в продуктивной деятельности по произведениям поэта. Родители большинства детей принимали активное участие в реализации проекта: приносили книги для книжного уголка, делали на компьютере наглядные пособия по сказкам и биографии поэта. </w:t>
      </w:r>
    </w:p>
    <w:p w:rsidR="00BC16E6" w:rsidRPr="004D5094" w:rsidRDefault="00BC16E6" w:rsidP="00F3749A">
      <w:pPr>
        <w:rPr>
          <w:rFonts w:asciiTheme="majorHAnsi" w:hAnsiTheme="majorHAnsi"/>
          <w:b/>
          <w:bCs/>
          <w:iCs/>
          <w:sz w:val="28"/>
          <w:szCs w:val="28"/>
        </w:rPr>
      </w:pPr>
    </w:p>
    <w:p w:rsidR="008160AF" w:rsidRPr="004D5094" w:rsidRDefault="008160AF" w:rsidP="00F3749A">
      <w:pPr>
        <w:rPr>
          <w:rFonts w:asciiTheme="majorHAnsi" w:hAnsiTheme="majorHAnsi"/>
        </w:rPr>
      </w:pPr>
    </w:p>
    <w:sectPr w:rsidR="008160AF" w:rsidRPr="004D5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A77"/>
    <w:multiLevelType w:val="multilevel"/>
    <w:tmpl w:val="5DCC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64CBE"/>
    <w:multiLevelType w:val="hybridMultilevel"/>
    <w:tmpl w:val="BC907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B4383"/>
    <w:multiLevelType w:val="hybridMultilevel"/>
    <w:tmpl w:val="76ECE1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C885D7A"/>
    <w:multiLevelType w:val="multilevel"/>
    <w:tmpl w:val="AA0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54138"/>
    <w:multiLevelType w:val="hybridMultilevel"/>
    <w:tmpl w:val="8CA6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B54591"/>
    <w:multiLevelType w:val="multilevel"/>
    <w:tmpl w:val="05E0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A6FB4"/>
    <w:multiLevelType w:val="hybridMultilevel"/>
    <w:tmpl w:val="2A8CC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E0087D"/>
    <w:multiLevelType w:val="multilevel"/>
    <w:tmpl w:val="9700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326CF"/>
    <w:multiLevelType w:val="hybridMultilevel"/>
    <w:tmpl w:val="10C84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8"/>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B7"/>
    <w:rsid w:val="000557FA"/>
    <w:rsid w:val="000862DF"/>
    <w:rsid w:val="000D0CE5"/>
    <w:rsid w:val="000F6D13"/>
    <w:rsid w:val="001A00B7"/>
    <w:rsid w:val="00350914"/>
    <w:rsid w:val="003B09FD"/>
    <w:rsid w:val="004274C9"/>
    <w:rsid w:val="004D5094"/>
    <w:rsid w:val="00530592"/>
    <w:rsid w:val="0075493F"/>
    <w:rsid w:val="007619E4"/>
    <w:rsid w:val="007815E0"/>
    <w:rsid w:val="008160AF"/>
    <w:rsid w:val="008316FB"/>
    <w:rsid w:val="008452D9"/>
    <w:rsid w:val="00A13114"/>
    <w:rsid w:val="00B2120C"/>
    <w:rsid w:val="00BC16E6"/>
    <w:rsid w:val="00C32AC0"/>
    <w:rsid w:val="00E074D9"/>
    <w:rsid w:val="00E75788"/>
    <w:rsid w:val="00F3749A"/>
    <w:rsid w:val="00FC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B5AC1-3818-45A7-8DCF-7476175B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9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6E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bullet2gif">
    <w:name w:val="msonormalbullet2.gif"/>
    <w:basedOn w:val="a"/>
    <w:rsid w:val="00BC16E6"/>
    <w:pPr>
      <w:spacing w:before="100" w:beforeAutospacing="1" w:after="100" w:afterAutospacing="1"/>
    </w:pPr>
  </w:style>
  <w:style w:type="paragraph" w:styleId="a4">
    <w:name w:val="Normal (Web)"/>
    <w:basedOn w:val="a"/>
    <w:uiPriority w:val="99"/>
    <w:unhideWhenUsed/>
    <w:rsid w:val="008316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2334-3D74-42C0-A3FB-7D2A1DEF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11</cp:revision>
  <dcterms:created xsi:type="dcterms:W3CDTF">2020-11-21T19:58:00Z</dcterms:created>
  <dcterms:modified xsi:type="dcterms:W3CDTF">2020-11-24T11:14:00Z</dcterms:modified>
</cp:coreProperties>
</file>